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855C" w14:textId="77777777" w:rsidR="007F2839" w:rsidRDefault="007F2839" w:rsidP="007F2839">
      <w:pPr>
        <w:widowControl w:val="0"/>
        <w:tabs>
          <w:tab w:val="left" w:pos="833"/>
          <w:tab w:val="left" w:pos="834"/>
        </w:tabs>
        <w:autoSpaceDE w:val="0"/>
        <w:autoSpaceDN w:val="0"/>
        <w:spacing w:before="49" w:after="0" w:line="240" w:lineRule="auto"/>
        <w:ind w:left="833" w:hanging="721"/>
      </w:pPr>
    </w:p>
    <w:p w14:paraId="4A6E1CD4" w14:textId="77777777" w:rsidR="007F2839" w:rsidRDefault="007F2839" w:rsidP="007F2839">
      <w:pPr>
        <w:jc w:val="center"/>
        <w:rPr>
          <w:b/>
          <w:sz w:val="32"/>
        </w:rPr>
      </w:pPr>
    </w:p>
    <w:p w14:paraId="3A66F4AD" w14:textId="77777777" w:rsidR="007F2839" w:rsidRDefault="007F2839" w:rsidP="007F2839">
      <w:pPr>
        <w:jc w:val="center"/>
        <w:rPr>
          <w:b/>
          <w:sz w:val="32"/>
        </w:rPr>
      </w:pPr>
    </w:p>
    <w:p w14:paraId="23FF2393" w14:textId="77777777" w:rsidR="007F2839" w:rsidRDefault="007F2839" w:rsidP="007F2839">
      <w:pPr>
        <w:jc w:val="center"/>
        <w:rPr>
          <w:b/>
          <w:sz w:val="32"/>
        </w:rPr>
      </w:pPr>
    </w:p>
    <w:p w14:paraId="5F68AA2E" w14:textId="77777777" w:rsidR="007F2839" w:rsidRDefault="007F2839" w:rsidP="007F2839">
      <w:pPr>
        <w:jc w:val="center"/>
        <w:rPr>
          <w:b/>
          <w:sz w:val="32"/>
        </w:rPr>
      </w:pPr>
    </w:p>
    <w:p w14:paraId="65A16257" w14:textId="77777777" w:rsidR="007F2839" w:rsidRDefault="007F2839" w:rsidP="007F2839">
      <w:pPr>
        <w:jc w:val="center"/>
        <w:rPr>
          <w:b/>
          <w:sz w:val="32"/>
        </w:rPr>
      </w:pPr>
    </w:p>
    <w:p w14:paraId="5BA6004F" w14:textId="77777777" w:rsidR="007F2839" w:rsidRDefault="007F2839" w:rsidP="007F2839">
      <w:pPr>
        <w:jc w:val="center"/>
        <w:rPr>
          <w:b/>
          <w:sz w:val="32"/>
        </w:rPr>
      </w:pPr>
    </w:p>
    <w:p w14:paraId="1FE2F791" w14:textId="4BDC4948" w:rsidR="007F2839" w:rsidRDefault="00204FA9" w:rsidP="00204FA9">
      <w:pPr>
        <w:spacing w:before="58"/>
        <w:jc w:val="center"/>
        <w:rPr>
          <w:b/>
          <w:sz w:val="32"/>
        </w:rPr>
      </w:pPr>
      <w:r>
        <w:rPr>
          <w:b/>
          <w:sz w:val="32"/>
        </w:rPr>
        <w:t>OP TAK 1/2023 – Technologie pro MAS Nad Prahou</w:t>
      </w:r>
    </w:p>
    <w:p w14:paraId="2B34B696" w14:textId="411F8E50" w:rsidR="007F2839" w:rsidRPr="007F2839" w:rsidRDefault="007F2839" w:rsidP="007F2839">
      <w:pPr>
        <w:jc w:val="center"/>
        <w:rPr>
          <w:b/>
          <w:sz w:val="32"/>
        </w:rPr>
      </w:pPr>
      <w:r w:rsidRPr="007F2839">
        <w:rPr>
          <w:b/>
          <w:sz w:val="32"/>
        </w:rPr>
        <w:t xml:space="preserve">Příloha č. </w:t>
      </w:r>
      <w:r w:rsidR="001C1DED">
        <w:rPr>
          <w:b/>
          <w:sz w:val="32"/>
        </w:rPr>
        <w:t>1</w:t>
      </w:r>
    </w:p>
    <w:p w14:paraId="204D6CA4" w14:textId="3FE6E029" w:rsidR="007F2839" w:rsidRPr="007F2839" w:rsidRDefault="001C1DED" w:rsidP="001C1DED">
      <w:pPr>
        <w:spacing w:before="58"/>
        <w:ind w:left="1416" w:firstLine="708"/>
        <w:rPr>
          <w:b/>
          <w:sz w:val="32"/>
        </w:rPr>
      </w:pPr>
      <w:r>
        <w:rPr>
          <w:b/>
          <w:sz w:val="32"/>
        </w:rPr>
        <w:t>Závazná o</w:t>
      </w:r>
      <w:r w:rsidR="007F2839" w:rsidRPr="007F2839">
        <w:rPr>
          <w:b/>
          <w:sz w:val="32"/>
        </w:rPr>
        <w:t>snova podnikatelského záměru</w:t>
      </w:r>
    </w:p>
    <w:p w14:paraId="3D58411C" w14:textId="77777777" w:rsidR="007F2839" w:rsidRDefault="007F2839" w:rsidP="007F2839">
      <w:pPr>
        <w:spacing w:before="58"/>
        <w:jc w:val="center"/>
        <w:rPr>
          <w:b/>
          <w:sz w:val="32"/>
        </w:rPr>
      </w:pPr>
    </w:p>
    <w:p w14:paraId="1D9E675E" w14:textId="77777777" w:rsidR="007F2839" w:rsidRDefault="007F2839" w:rsidP="007F2839">
      <w:pPr>
        <w:spacing w:before="58"/>
        <w:jc w:val="center"/>
        <w:rPr>
          <w:b/>
          <w:sz w:val="32"/>
        </w:rPr>
      </w:pPr>
    </w:p>
    <w:p w14:paraId="7E24C17F" w14:textId="77777777" w:rsidR="007F2839" w:rsidRDefault="007F2839" w:rsidP="007F2839">
      <w:pPr>
        <w:spacing w:before="58"/>
        <w:jc w:val="center"/>
        <w:rPr>
          <w:b/>
          <w:sz w:val="32"/>
        </w:rPr>
      </w:pPr>
    </w:p>
    <w:p w14:paraId="60936B64" w14:textId="77777777" w:rsidR="007F2839" w:rsidRDefault="007F2839" w:rsidP="007F2839">
      <w:pPr>
        <w:spacing w:before="58"/>
        <w:jc w:val="center"/>
        <w:rPr>
          <w:b/>
          <w:sz w:val="32"/>
        </w:rPr>
      </w:pPr>
    </w:p>
    <w:p w14:paraId="146A2787" w14:textId="77777777" w:rsidR="007F2839" w:rsidRDefault="007F2839" w:rsidP="007F2839">
      <w:pPr>
        <w:spacing w:before="58"/>
        <w:jc w:val="center"/>
        <w:rPr>
          <w:b/>
          <w:sz w:val="32"/>
        </w:rPr>
      </w:pPr>
    </w:p>
    <w:p w14:paraId="1FFD777B" w14:textId="77777777" w:rsidR="00204FA9" w:rsidRDefault="00204FA9" w:rsidP="007F2839">
      <w:pPr>
        <w:spacing w:before="58"/>
        <w:jc w:val="center"/>
        <w:rPr>
          <w:b/>
          <w:sz w:val="32"/>
        </w:rPr>
      </w:pPr>
    </w:p>
    <w:p w14:paraId="5C6E885F" w14:textId="77777777" w:rsidR="007F2839" w:rsidRDefault="007F2839" w:rsidP="007F2839">
      <w:pPr>
        <w:spacing w:before="58"/>
        <w:jc w:val="center"/>
        <w:rPr>
          <w:b/>
          <w:sz w:val="32"/>
        </w:rPr>
      </w:pPr>
    </w:p>
    <w:p w14:paraId="1DFBB928" w14:textId="77777777" w:rsidR="007F2839" w:rsidRDefault="007F2839" w:rsidP="007F2839">
      <w:pPr>
        <w:spacing w:before="58"/>
        <w:jc w:val="center"/>
        <w:rPr>
          <w:b/>
          <w:sz w:val="32"/>
        </w:rPr>
      </w:pPr>
    </w:p>
    <w:p w14:paraId="20466BDC" w14:textId="77777777" w:rsidR="007F2839" w:rsidRDefault="007F2839" w:rsidP="007F2839">
      <w:pPr>
        <w:spacing w:before="58"/>
        <w:jc w:val="center"/>
        <w:rPr>
          <w:b/>
          <w:sz w:val="32"/>
        </w:rPr>
      </w:pPr>
    </w:p>
    <w:p w14:paraId="6B895AC9" w14:textId="77777777" w:rsidR="007F2839" w:rsidRDefault="007F2839" w:rsidP="007F2839">
      <w:pPr>
        <w:spacing w:before="58"/>
        <w:jc w:val="center"/>
        <w:rPr>
          <w:b/>
          <w:sz w:val="32"/>
        </w:rPr>
      </w:pPr>
    </w:p>
    <w:p w14:paraId="2E7C5851" w14:textId="77777777" w:rsidR="007F2839" w:rsidRPr="007F2839" w:rsidRDefault="007F2839" w:rsidP="007F2839">
      <w:pPr>
        <w:spacing w:before="58"/>
        <w:jc w:val="center"/>
        <w:rPr>
          <w:b/>
          <w:sz w:val="32"/>
        </w:rPr>
      </w:pPr>
    </w:p>
    <w:p w14:paraId="54D9BD5D" w14:textId="3E1C2683" w:rsidR="007F2839" w:rsidRDefault="007F2839" w:rsidP="007F2839">
      <w:pPr>
        <w:pStyle w:val="Odstavecseseznamem"/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before="49" w:after="0" w:line="240" w:lineRule="auto"/>
        <w:ind w:hanging="721"/>
        <w:contextualSpacing w:val="0"/>
        <w:rPr>
          <w:b/>
          <w:sz w:val="28"/>
        </w:rPr>
      </w:pPr>
      <w:r>
        <w:rPr>
          <w:b/>
          <w:sz w:val="28"/>
        </w:rPr>
        <w:lastRenderedPageBreak/>
        <w:t>Identifikační údaje žadatele 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podporu</w:t>
      </w:r>
    </w:p>
    <w:p w14:paraId="40427EFD" w14:textId="77777777" w:rsidR="007F2839" w:rsidRDefault="007F2839" w:rsidP="007F2839">
      <w:pPr>
        <w:pStyle w:val="Odstavecseseznamem"/>
        <w:widowControl w:val="0"/>
        <w:numPr>
          <w:ilvl w:val="1"/>
          <w:numId w:val="8"/>
        </w:numPr>
        <w:tabs>
          <w:tab w:val="left" w:pos="821"/>
          <w:tab w:val="left" w:pos="822"/>
        </w:tabs>
        <w:autoSpaceDE w:val="0"/>
        <w:autoSpaceDN w:val="0"/>
        <w:spacing w:before="49" w:after="0" w:line="240" w:lineRule="auto"/>
        <w:ind w:hanging="709"/>
        <w:contextualSpacing w:val="0"/>
      </w:pPr>
      <w:r>
        <w:t>Obchodní jméno, sídlo,</w:t>
      </w:r>
      <w:r>
        <w:rPr>
          <w:spacing w:val="-1"/>
        </w:rPr>
        <w:t xml:space="preserve"> </w:t>
      </w:r>
      <w:r>
        <w:t>IČ</w:t>
      </w:r>
    </w:p>
    <w:p w14:paraId="520E8075" w14:textId="77777777" w:rsidR="007F2839" w:rsidRDefault="007F2839" w:rsidP="007F2839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 w:hanging="721"/>
        <w:contextualSpacing w:val="0"/>
      </w:pPr>
      <w:r>
        <w:t>Statutární zástupce</w:t>
      </w:r>
      <w:r>
        <w:rPr>
          <w:spacing w:val="-3"/>
        </w:rPr>
        <w:t xml:space="preserve"> </w:t>
      </w:r>
      <w:r>
        <w:t>žadatele</w:t>
      </w:r>
    </w:p>
    <w:p w14:paraId="1162EC76" w14:textId="77777777" w:rsidR="007F2839" w:rsidRDefault="007F2839" w:rsidP="007F2839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41" w:after="0" w:line="240" w:lineRule="auto"/>
        <w:ind w:left="833" w:hanging="721"/>
        <w:contextualSpacing w:val="0"/>
      </w:pPr>
      <w:r>
        <w:t>Kontaktní osoba</w:t>
      </w:r>
      <w:r>
        <w:rPr>
          <w:spacing w:val="-5"/>
        </w:rPr>
        <w:t xml:space="preserve"> </w:t>
      </w:r>
      <w:r>
        <w:t>žadatele</w:t>
      </w:r>
    </w:p>
    <w:p w14:paraId="1B162A2F" w14:textId="77777777" w:rsidR="007F2839" w:rsidRDefault="007F2839" w:rsidP="007F2839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41" w:after="0" w:line="240" w:lineRule="auto"/>
        <w:ind w:left="833" w:hanging="721"/>
        <w:contextualSpacing w:val="0"/>
      </w:pPr>
      <w:r>
        <w:t>Název projektu</w:t>
      </w:r>
    </w:p>
    <w:p w14:paraId="3C5D1335" w14:textId="77777777" w:rsidR="007F2839" w:rsidRDefault="007F2839" w:rsidP="007F2839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9" w:after="0" w:line="240" w:lineRule="auto"/>
        <w:ind w:left="833" w:hanging="721"/>
        <w:contextualSpacing w:val="0"/>
      </w:pPr>
      <w:r>
        <w:t>CZ-NACE</w:t>
      </w:r>
      <w:r>
        <w:rPr>
          <w:spacing w:val="-1"/>
        </w:rPr>
        <w:t xml:space="preserve"> </w:t>
      </w:r>
      <w:r>
        <w:t>společnosti</w:t>
      </w:r>
    </w:p>
    <w:p w14:paraId="59B6B2B1" w14:textId="7CDF3AF6" w:rsidR="007F2839" w:rsidRDefault="007F2839" w:rsidP="007F2839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41" w:after="0" w:line="240" w:lineRule="auto"/>
        <w:ind w:left="833" w:hanging="721"/>
        <w:contextualSpacing w:val="0"/>
      </w:pPr>
      <w:r>
        <w:t>Kontrasignující</w:t>
      </w:r>
      <w:r>
        <w:rPr>
          <w:spacing w:val="-3"/>
        </w:rPr>
        <w:t xml:space="preserve"> MAS: </w:t>
      </w:r>
      <w:r>
        <w:t xml:space="preserve">MAS Nad Prahou o.p.s. </w:t>
      </w:r>
    </w:p>
    <w:p w14:paraId="50F2135B" w14:textId="60168DC3" w:rsidR="007F2839" w:rsidRDefault="007F2839" w:rsidP="007F2839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41" w:after="0" w:line="240" w:lineRule="auto"/>
        <w:ind w:left="833" w:hanging="721"/>
        <w:contextualSpacing w:val="0"/>
      </w:pPr>
      <w:r>
        <w:t>Statutární zástupce kontrasignující</w:t>
      </w:r>
      <w:r>
        <w:rPr>
          <w:spacing w:val="-3"/>
        </w:rPr>
        <w:t xml:space="preserve"> </w:t>
      </w:r>
      <w:r>
        <w:t>MAS: Ing. Jana Hoňková</w:t>
      </w:r>
    </w:p>
    <w:p w14:paraId="71DD68D7" w14:textId="60CF87AF" w:rsidR="007F2839" w:rsidRDefault="007F2839" w:rsidP="007F2839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41" w:after="0" w:line="240" w:lineRule="auto"/>
        <w:ind w:left="833" w:hanging="721"/>
        <w:contextualSpacing w:val="0"/>
      </w:pPr>
      <w:r>
        <w:t xml:space="preserve">Kontaktní osoba MAS: Ing. Petr </w:t>
      </w:r>
      <w:proofErr w:type="spellStart"/>
      <w:r>
        <w:t>Cuc</w:t>
      </w:r>
      <w:proofErr w:type="spellEnd"/>
      <w:r>
        <w:t>, manažer OP TAK, tel.: 702 204 148; e-mail: cestujeme</w:t>
      </w:r>
      <w:r>
        <w:rPr>
          <w:rFonts w:cstheme="minorHAnsi"/>
        </w:rPr>
        <w:t>@</w:t>
      </w:r>
      <w:r>
        <w:t>nadprahou.eu</w:t>
      </w:r>
    </w:p>
    <w:p w14:paraId="560BF7B1" w14:textId="77777777" w:rsidR="007F2839" w:rsidRDefault="007F2839" w:rsidP="007F2839">
      <w:pPr>
        <w:pStyle w:val="Zkladntext"/>
        <w:spacing w:before="9"/>
        <w:rPr>
          <w:sz w:val="28"/>
        </w:rPr>
      </w:pPr>
    </w:p>
    <w:p w14:paraId="242A173F" w14:textId="77777777" w:rsidR="007F2839" w:rsidRDefault="007F2839" w:rsidP="007F2839">
      <w:pPr>
        <w:pStyle w:val="Odstavecseseznamem"/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hanging="721"/>
        <w:contextualSpacing w:val="0"/>
        <w:rPr>
          <w:b/>
          <w:sz w:val="28"/>
        </w:rPr>
      </w:pPr>
      <w:r>
        <w:rPr>
          <w:b/>
          <w:sz w:val="28"/>
        </w:rPr>
        <w:t>Charakteristika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žadatele</w:t>
      </w:r>
    </w:p>
    <w:p w14:paraId="7DCA8C79" w14:textId="77777777" w:rsidR="007F2839" w:rsidRDefault="007F2839" w:rsidP="007F2839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49" w:after="0" w:line="276" w:lineRule="auto"/>
        <w:ind w:left="833" w:right="108" w:hanging="720"/>
        <w:contextualSpacing w:val="0"/>
      </w:pPr>
      <w:r>
        <w:rPr>
          <w:b/>
        </w:rPr>
        <w:t>Hlavní</w:t>
      </w:r>
      <w:r>
        <w:rPr>
          <w:b/>
          <w:spacing w:val="-14"/>
        </w:rPr>
        <w:t xml:space="preserve"> </w:t>
      </w:r>
      <w:r>
        <w:rPr>
          <w:b/>
        </w:rPr>
        <w:t>předmět</w:t>
      </w:r>
      <w:r>
        <w:rPr>
          <w:b/>
          <w:spacing w:val="-13"/>
        </w:rPr>
        <w:t xml:space="preserve"> </w:t>
      </w:r>
      <w:r>
        <w:rPr>
          <w:b/>
        </w:rPr>
        <w:t>podnikání:</w:t>
      </w:r>
      <w:r>
        <w:rPr>
          <w:b/>
          <w:spacing w:val="-11"/>
        </w:rPr>
        <w:t xml:space="preserve"> </w:t>
      </w:r>
      <w:r>
        <w:t>stručná</w:t>
      </w:r>
      <w:r>
        <w:rPr>
          <w:spacing w:val="-13"/>
        </w:rPr>
        <w:t xml:space="preserve"> </w:t>
      </w:r>
      <w:r>
        <w:t>historie</w:t>
      </w:r>
      <w:r>
        <w:rPr>
          <w:spacing w:val="-11"/>
        </w:rPr>
        <w:t xml:space="preserve"> </w:t>
      </w:r>
      <w:r>
        <w:t>společnosti</w:t>
      </w:r>
      <w:r>
        <w:rPr>
          <w:spacing w:val="-13"/>
        </w:rPr>
        <w:t xml:space="preserve"> </w:t>
      </w:r>
      <w:r>
        <w:t>až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současnosti,</w:t>
      </w:r>
      <w:r>
        <w:rPr>
          <w:spacing w:val="-12"/>
        </w:rPr>
        <w:t xml:space="preserve"> </w:t>
      </w:r>
      <w:r>
        <w:t>hlavní</w:t>
      </w:r>
      <w:r>
        <w:rPr>
          <w:spacing w:val="-12"/>
        </w:rPr>
        <w:t xml:space="preserve"> </w:t>
      </w:r>
      <w:r>
        <w:t>předmět</w:t>
      </w:r>
      <w:r>
        <w:rPr>
          <w:spacing w:val="-12"/>
        </w:rPr>
        <w:t xml:space="preserve"> </w:t>
      </w:r>
      <w:r>
        <w:t>podnikání, informace se vykazují za žadatele, max. 250</w:t>
      </w:r>
      <w:r>
        <w:rPr>
          <w:spacing w:val="-6"/>
        </w:rPr>
        <w:t xml:space="preserve"> </w:t>
      </w:r>
      <w:r>
        <w:t>slov</w:t>
      </w:r>
    </w:p>
    <w:p w14:paraId="5E7BEDD3" w14:textId="77777777" w:rsidR="007F2839" w:rsidRDefault="007F2839" w:rsidP="007F2839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after="0" w:line="268" w:lineRule="exact"/>
        <w:ind w:left="833" w:hanging="721"/>
        <w:contextualSpacing w:val="0"/>
      </w:pPr>
      <w:r>
        <w:rPr>
          <w:b/>
        </w:rPr>
        <w:t xml:space="preserve">Informace o zaměstnancích žadatele: </w:t>
      </w:r>
      <w:r>
        <w:t>počet</w:t>
      </w:r>
      <w:r>
        <w:rPr>
          <w:spacing w:val="-5"/>
        </w:rPr>
        <w:t xml:space="preserve"> </w:t>
      </w:r>
      <w:r>
        <w:t>zaměstnanců</w:t>
      </w:r>
    </w:p>
    <w:p w14:paraId="535F98D5" w14:textId="77777777" w:rsidR="007F2839" w:rsidRDefault="007F2839" w:rsidP="007F2839">
      <w:pPr>
        <w:pStyle w:val="Zkladntext"/>
        <w:spacing w:before="9"/>
        <w:rPr>
          <w:sz w:val="28"/>
        </w:rPr>
      </w:pPr>
    </w:p>
    <w:p w14:paraId="157713C6" w14:textId="77777777" w:rsidR="007F2839" w:rsidRPr="007F2839" w:rsidRDefault="007F2839" w:rsidP="007F2839">
      <w:pPr>
        <w:pStyle w:val="Odstavecseseznamem"/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before="1" w:after="0" w:line="240" w:lineRule="auto"/>
        <w:ind w:hanging="721"/>
        <w:contextualSpacing w:val="0"/>
        <w:rPr>
          <w:sz w:val="28"/>
        </w:rPr>
      </w:pPr>
      <w:r>
        <w:rPr>
          <w:b/>
          <w:sz w:val="28"/>
        </w:rPr>
        <w:t>Podrobný popis projektu, jeho cíle včetně jeho souladu 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programem</w:t>
      </w:r>
    </w:p>
    <w:p w14:paraId="143E5817" w14:textId="77777777" w:rsidR="007F2839" w:rsidRPr="007F2839" w:rsidRDefault="007F2839" w:rsidP="007F2839">
      <w:pPr>
        <w:pStyle w:val="Nadpis1"/>
        <w:numPr>
          <w:ilvl w:val="1"/>
          <w:numId w:val="8"/>
        </w:numPr>
        <w:tabs>
          <w:tab w:val="left" w:pos="822"/>
        </w:tabs>
        <w:spacing w:before="49"/>
        <w:jc w:val="both"/>
        <w:rPr>
          <w:b w:val="0"/>
          <w:bCs w:val="0"/>
        </w:rPr>
      </w:pPr>
      <w:r w:rsidRPr="007F2839">
        <w:rPr>
          <w:b w:val="0"/>
          <w:bCs w:val="0"/>
        </w:rPr>
        <w:t>Specifikace předmětu</w:t>
      </w:r>
      <w:r w:rsidRPr="007F2839">
        <w:rPr>
          <w:b w:val="0"/>
          <w:bCs w:val="0"/>
          <w:spacing w:val="-3"/>
        </w:rPr>
        <w:t xml:space="preserve"> </w:t>
      </w:r>
      <w:r w:rsidRPr="007F2839">
        <w:rPr>
          <w:b w:val="0"/>
          <w:bCs w:val="0"/>
        </w:rPr>
        <w:t>projektu</w:t>
      </w:r>
    </w:p>
    <w:p w14:paraId="36C636EF" w14:textId="77777777" w:rsidR="007F2839" w:rsidRDefault="007F2839" w:rsidP="007F2839">
      <w:pPr>
        <w:pStyle w:val="Odstavecseseznamem"/>
        <w:widowControl w:val="0"/>
        <w:numPr>
          <w:ilvl w:val="2"/>
          <w:numId w:val="8"/>
        </w:numPr>
        <w:tabs>
          <w:tab w:val="left" w:pos="1532"/>
        </w:tabs>
        <w:autoSpaceDE w:val="0"/>
        <w:autoSpaceDN w:val="0"/>
        <w:spacing w:before="41" w:after="0" w:line="240" w:lineRule="auto"/>
        <w:ind w:left="1287"/>
        <w:contextualSpacing w:val="0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Popis systémové integrace</w:t>
      </w:r>
      <w:r>
        <w:rPr>
          <w:spacing w:val="-6"/>
          <w:u w:val="single"/>
        </w:rPr>
        <w:t xml:space="preserve"> </w:t>
      </w:r>
      <w:r>
        <w:rPr>
          <w:u w:val="single"/>
        </w:rPr>
        <w:t>technologií</w:t>
      </w:r>
    </w:p>
    <w:p w14:paraId="6D363AB9" w14:textId="77777777" w:rsidR="007F2839" w:rsidRDefault="007F2839" w:rsidP="007F2839">
      <w:pPr>
        <w:pStyle w:val="Zkladntext"/>
        <w:spacing w:before="41" w:after="240" w:line="276" w:lineRule="auto"/>
        <w:ind w:left="811" w:right="110"/>
        <w:jc w:val="both"/>
      </w:pPr>
      <w:r>
        <w:t>Žadatel ke každé technologii nebo souboru technologií popíše, jakým způsobem dosáhne datové integrace,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zda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integraci</w:t>
      </w:r>
      <w:r>
        <w:rPr>
          <w:spacing w:val="-6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pořizovanými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stávajícími</w:t>
      </w:r>
      <w:r>
        <w:rPr>
          <w:spacing w:val="-3"/>
        </w:rPr>
        <w:t xml:space="preserve"> </w:t>
      </w:r>
      <w:r>
        <w:t>technologiemi</w:t>
      </w:r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>mezi pořizovanými.</w:t>
      </w:r>
    </w:p>
    <w:p w14:paraId="5477CB7C" w14:textId="77777777" w:rsidR="007F2839" w:rsidRDefault="007F2839" w:rsidP="007F2839">
      <w:pPr>
        <w:pStyle w:val="Odstavecseseznamem"/>
        <w:widowControl w:val="0"/>
        <w:numPr>
          <w:ilvl w:val="2"/>
          <w:numId w:val="8"/>
        </w:numPr>
        <w:tabs>
          <w:tab w:val="left" w:pos="1532"/>
        </w:tabs>
        <w:autoSpaceDE w:val="0"/>
        <w:autoSpaceDN w:val="0"/>
        <w:spacing w:after="0" w:line="240" w:lineRule="auto"/>
        <w:ind w:left="1287"/>
        <w:contextualSpacing w:val="0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Popis dosažení přínosu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projektu</w:t>
      </w:r>
    </w:p>
    <w:p w14:paraId="12C62CB1" w14:textId="77777777" w:rsidR="007F2839" w:rsidRDefault="007F2839" w:rsidP="007F2839">
      <w:pPr>
        <w:pStyle w:val="Zkladntext"/>
        <w:spacing w:before="38" w:line="276" w:lineRule="auto"/>
        <w:ind w:left="811" w:right="109"/>
        <w:jc w:val="both"/>
      </w:pPr>
      <w:r>
        <w:t>Žadatel popíše, jakým způsobem a pomocí jakých konkrétních v rámci projektu pořizovaných technologií nebo souboru technologií dojde k naplnění přínosu projektu ve smyslu robotizace, automatizace, digitalizace, e-shopu (s integrovaným skladovým hospodářstvím či daty z výroby), využití</w:t>
      </w:r>
      <w:r>
        <w:rPr>
          <w:spacing w:val="-13"/>
        </w:rPr>
        <w:t xml:space="preserve"> </w:t>
      </w:r>
      <w:r>
        <w:t>služby</w:t>
      </w:r>
      <w:r>
        <w:rPr>
          <w:spacing w:val="-10"/>
        </w:rPr>
        <w:t xml:space="preserve"> </w:t>
      </w:r>
      <w:r>
        <w:t>cloud</w:t>
      </w:r>
      <w:r>
        <w:rPr>
          <w:spacing w:val="-13"/>
        </w:rPr>
        <w:t xml:space="preserve"> </w:t>
      </w:r>
      <w:proofErr w:type="spellStart"/>
      <w:r>
        <w:t>computing</w:t>
      </w:r>
      <w:proofErr w:type="spellEnd"/>
      <w:r>
        <w:t>,</w:t>
      </w:r>
      <w:r>
        <w:rPr>
          <w:spacing w:val="-11"/>
        </w:rPr>
        <w:t xml:space="preserve"> </w:t>
      </w:r>
      <w:r>
        <w:t>pořízení</w:t>
      </w:r>
      <w:r>
        <w:rPr>
          <w:spacing w:val="-13"/>
        </w:rPr>
        <w:t xml:space="preserve"> </w:t>
      </w:r>
      <w:r>
        <w:t>komunikační</w:t>
      </w:r>
      <w:r>
        <w:rPr>
          <w:spacing w:val="-12"/>
        </w:rPr>
        <w:t xml:space="preserve"> </w:t>
      </w:r>
      <w:r>
        <w:t>infrastruktury,</w:t>
      </w:r>
      <w:r>
        <w:rPr>
          <w:spacing w:val="-12"/>
        </w:rPr>
        <w:t xml:space="preserve"> </w:t>
      </w:r>
      <w:r>
        <w:t>identifikační</w:t>
      </w:r>
      <w:r>
        <w:rPr>
          <w:spacing w:val="-14"/>
        </w:rPr>
        <w:t xml:space="preserve"> </w:t>
      </w:r>
      <w:r>
        <w:t>infrastruktury</w:t>
      </w:r>
      <w:r>
        <w:rPr>
          <w:spacing w:val="-12"/>
        </w:rPr>
        <w:t xml:space="preserve"> </w:t>
      </w:r>
      <w:r>
        <w:t>nebo nezbytné výpočetní</w:t>
      </w:r>
      <w:r>
        <w:rPr>
          <w:spacing w:val="-4"/>
        </w:rPr>
        <w:t xml:space="preserve"> </w:t>
      </w:r>
      <w:r>
        <w:t>techniky.</w:t>
      </w:r>
    </w:p>
    <w:p w14:paraId="57AD3134" w14:textId="77777777" w:rsidR="007F2839" w:rsidRDefault="007F2839" w:rsidP="007F2839">
      <w:pPr>
        <w:pStyle w:val="Zkladntext"/>
        <w:spacing w:before="2" w:after="240" w:line="276" w:lineRule="auto"/>
        <w:ind w:left="811" w:right="106"/>
        <w:jc w:val="both"/>
      </w:pPr>
      <w:r>
        <w:t>(Ke</w:t>
      </w:r>
      <w:r>
        <w:rPr>
          <w:spacing w:val="-13"/>
        </w:rPr>
        <w:t xml:space="preserve"> </w:t>
      </w:r>
      <w:r>
        <w:t>každé</w:t>
      </w:r>
      <w:r>
        <w:rPr>
          <w:spacing w:val="-15"/>
        </w:rPr>
        <w:t xml:space="preserve"> </w:t>
      </w:r>
      <w:r>
        <w:t>technologii</w:t>
      </w:r>
      <w:r>
        <w:rPr>
          <w:spacing w:val="-13"/>
        </w:rPr>
        <w:t xml:space="preserve"> </w:t>
      </w:r>
      <w:r>
        <w:t>výrobního</w:t>
      </w:r>
      <w:r>
        <w:rPr>
          <w:spacing w:val="-12"/>
        </w:rPr>
        <w:t xml:space="preserve"> </w:t>
      </w:r>
      <w:r>
        <w:t>charakteru</w:t>
      </w:r>
      <w:r>
        <w:rPr>
          <w:spacing w:val="-14"/>
        </w:rPr>
        <w:t xml:space="preserve"> </w:t>
      </w:r>
      <w:r>
        <w:t>žadatel</w:t>
      </w:r>
      <w:r>
        <w:rPr>
          <w:spacing w:val="-13"/>
        </w:rPr>
        <w:t xml:space="preserve"> </w:t>
      </w:r>
      <w:r>
        <w:t>uvede,</w:t>
      </w:r>
      <w:r>
        <w:rPr>
          <w:spacing w:val="-13"/>
        </w:rPr>
        <w:t xml:space="preserve"> </w:t>
      </w:r>
      <w:r>
        <w:t>jaké</w:t>
      </w:r>
      <w:r>
        <w:rPr>
          <w:spacing w:val="-12"/>
        </w:rPr>
        <w:t xml:space="preserve"> </w:t>
      </w:r>
      <w:r>
        <w:t>obsahuje</w:t>
      </w:r>
      <w:r>
        <w:rPr>
          <w:spacing w:val="-11"/>
        </w:rPr>
        <w:t xml:space="preserve"> </w:t>
      </w:r>
      <w:r>
        <w:t>příslušenství</w:t>
      </w:r>
      <w:r>
        <w:rPr>
          <w:spacing w:val="-13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manipulaci (s materiálem, výrobkem či nástrojem) ve smyslu nahrazení lidské manuální práce při daném úkonu. Ke každé položce dlouhodobého nehmotného majetku žadatel uvede, s jakou vnitropodnikovou činností souvisí, a které technologie jsou jejím prostřednictvím integrovány. Ke každé položce cloudových/</w:t>
      </w:r>
      <w:proofErr w:type="spellStart"/>
      <w:r>
        <w:t>SaaS</w:t>
      </w:r>
      <w:proofErr w:type="spellEnd"/>
      <w:r>
        <w:rPr>
          <w:spacing w:val="-12"/>
        </w:rPr>
        <w:t xml:space="preserve"> </w:t>
      </w:r>
      <w:r>
        <w:t>služeb</w:t>
      </w:r>
      <w:r>
        <w:rPr>
          <w:spacing w:val="-11"/>
        </w:rPr>
        <w:t xml:space="preserve"> </w:t>
      </w:r>
      <w:r>
        <w:t>žadatel</w:t>
      </w:r>
      <w:r>
        <w:rPr>
          <w:spacing w:val="-11"/>
        </w:rPr>
        <w:t xml:space="preserve"> </w:t>
      </w:r>
      <w:r>
        <w:t>uvede,</w:t>
      </w:r>
      <w:r>
        <w:rPr>
          <w:spacing w:val="-11"/>
        </w:rPr>
        <w:t xml:space="preserve"> </w:t>
      </w:r>
      <w:r>
        <w:t>jaká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souvislost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podporovanými</w:t>
      </w:r>
      <w:r>
        <w:rPr>
          <w:spacing w:val="-11"/>
        </w:rPr>
        <w:t xml:space="preserve"> </w:t>
      </w:r>
      <w:r>
        <w:t>aktivitami</w:t>
      </w:r>
      <w:r>
        <w:rPr>
          <w:spacing w:val="-12"/>
        </w:rPr>
        <w:t xml:space="preserve"> </w:t>
      </w:r>
      <w:r>
        <w:t>projektu.)</w:t>
      </w:r>
    </w:p>
    <w:p w14:paraId="2A458CDB" w14:textId="77777777" w:rsidR="007F2839" w:rsidRDefault="007F2839" w:rsidP="007F2839">
      <w:pPr>
        <w:pStyle w:val="Odstavecseseznamem"/>
        <w:widowControl w:val="0"/>
        <w:numPr>
          <w:ilvl w:val="2"/>
          <w:numId w:val="8"/>
        </w:numPr>
        <w:tabs>
          <w:tab w:val="left" w:pos="1532"/>
        </w:tabs>
        <w:autoSpaceDE w:val="0"/>
        <w:autoSpaceDN w:val="0"/>
        <w:spacing w:after="0" w:line="268" w:lineRule="exact"/>
        <w:ind w:left="1287"/>
        <w:contextualSpacing w:val="0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Naplnění podmínek výrazného</w:t>
      </w:r>
      <w:r>
        <w:rPr>
          <w:spacing w:val="-1"/>
          <w:u w:val="single"/>
        </w:rPr>
        <w:t xml:space="preserve"> </w:t>
      </w:r>
      <w:r>
        <w:rPr>
          <w:u w:val="single"/>
        </w:rPr>
        <w:t>posunu</w:t>
      </w:r>
    </w:p>
    <w:p w14:paraId="493975CA" w14:textId="77777777" w:rsidR="007F2839" w:rsidRDefault="007F2839" w:rsidP="007F2839">
      <w:pPr>
        <w:pStyle w:val="Zkladntext"/>
        <w:spacing w:before="41" w:after="240" w:line="276" w:lineRule="auto"/>
        <w:ind w:left="811" w:right="107"/>
        <w:jc w:val="both"/>
      </w:pPr>
      <w:r>
        <w:t xml:space="preserve">Žadatel popíše, které z realizovaných oblastí ve smyslu přínosu projektu jsou pro společnost </w:t>
      </w:r>
      <w:r>
        <w:lastRenderedPageBreak/>
        <w:t>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3C68A41E" w14:textId="77777777" w:rsidR="007F2839" w:rsidRDefault="007F2839" w:rsidP="007F2839">
      <w:pPr>
        <w:pStyle w:val="Odstavecseseznamem"/>
        <w:widowControl w:val="0"/>
        <w:numPr>
          <w:ilvl w:val="1"/>
          <w:numId w:val="8"/>
        </w:numPr>
        <w:tabs>
          <w:tab w:val="left" w:pos="822"/>
        </w:tabs>
        <w:autoSpaceDE w:val="0"/>
        <w:autoSpaceDN w:val="0"/>
        <w:spacing w:before="1" w:after="0" w:line="240" w:lineRule="auto"/>
        <w:ind w:hanging="709"/>
        <w:contextualSpacing w:val="0"/>
        <w:jc w:val="both"/>
      </w:pPr>
      <w:r>
        <w:rPr>
          <w:b/>
        </w:rPr>
        <w:t>Souhrnný</w:t>
      </w:r>
      <w:r>
        <w:rPr>
          <w:b/>
          <w:spacing w:val="45"/>
        </w:rPr>
        <w:t xml:space="preserve"> </w:t>
      </w:r>
      <w:r>
        <w:rPr>
          <w:b/>
        </w:rPr>
        <w:t>soupis</w:t>
      </w:r>
      <w:r>
        <w:rPr>
          <w:b/>
          <w:spacing w:val="42"/>
        </w:rPr>
        <w:t xml:space="preserve"> </w:t>
      </w:r>
      <w:r>
        <w:rPr>
          <w:b/>
        </w:rPr>
        <w:t>technologií</w:t>
      </w:r>
      <w:r>
        <w:rPr>
          <w:b/>
          <w:spacing w:val="45"/>
        </w:rPr>
        <w:t xml:space="preserve"> </w:t>
      </w:r>
      <w:r>
        <w:rPr>
          <w:b/>
        </w:rPr>
        <w:t>a</w:t>
      </w:r>
      <w:r>
        <w:rPr>
          <w:b/>
          <w:spacing w:val="41"/>
        </w:rPr>
        <w:t xml:space="preserve"> </w:t>
      </w:r>
      <w:r>
        <w:rPr>
          <w:b/>
        </w:rPr>
        <w:t>služeb</w:t>
      </w:r>
      <w:r>
        <w:t>,</w:t>
      </w:r>
      <w:r>
        <w:rPr>
          <w:spacing w:val="44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budou</w:t>
      </w:r>
      <w:r>
        <w:rPr>
          <w:spacing w:val="42"/>
        </w:rPr>
        <w:t xml:space="preserve"> </w:t>
      </w:r>
      <w:r>
        <w:t>použity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realizaci</w:t>
      </w:r>
      <w:r>
        <w:rPr>
          <w:spacing w:val="41"/>
        </w:rPr>
        <w:t xml:space="preserve"> </w:t>
      </w:r>
      <w:r>
        <w:t>systémové</w:t>
      </w:r>
      <w:r>
        <w:rPr>
          <w:spacing w:val="46"/>
        </w:rPr>
        <w:t xml:space="preserve"> </w:t>
      </w:r>
      <w:r>
        <w:t>integrace</w:t>
      </w:r>
      <w:r>
        <w:rPr>
          <w:spacing w:val="43"/>
        </w:rPr>
        <w:t xml:space="preserve"> </w:t>
      </w:r>
      <w:r>
        <w:t>a</w:t>
      </w:r>
    </w:p>
    <w:p w14:paraId="1018F0F2" w14:textId="149522D6" w:rsidR="007F2839" w:rsidRPr="007F2839" w:rsidRDefault="007F2839" w:rsidP="007F2839">
      <w:pPr>
        <w:pStyle w:val="Zkladntext"/>
        <w:spacing w:before="39"/>
        <w:ind w:left="821"/>
        <w:jc w:val="both"/>
      </w:pPr>
      <w:r>
        <w:t>přínosů projektu (jedna či více vybraných aktivit – věcných oblastí).</w:t>
      </w:r>
    </w:p>
    <w:p w14:paraId="27E02F42" w14:textId="77777777" w:rsidR="007F2839" w:rsidRDefault="007F2839" w:rsidP="007F2839">
      <w:pPr>
        <w:pStyle w:val="Zkladntext"/>
        <w:spacing w:before="41" w:line="276" w:lineRule="auto"/>
        <w:ind w:left="821" w:right="109"/>
        <w:jc w:val="both"/>
      </w:pPr>
      <w:r>
        <w:rPr>
          <w:b/>
        </w:rPr>
        <w:t xml:space="preserve">Rozpočet projektu a způsob jeho </w:t>
      </w:r>
      <w:proofErr w:type="gramStart"/>
      <w:r>
        <w:rPr>
          <w:b/>
        </w:rPr>
        <w:t xml:space="preserve">financování </w:t>
      </w:r>
      <w:r>
        <w:t>- Přehled</w:t>
      </w:r>
      <w:proofErr w:type="gramEnd"/>
      <w:r>
        <w:t xml:space="preserve"> investičních nákladů do dlouhodobého hmotného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nehmotného</w:t>
      </w:r>
      <w:r>
        <w:rPr>
          <w:spacing w:val="-9"/>
        </w:rPr>
        <w:t xml:space="preserve"> </w:t>
      </w:r>
      <w:r>
        <w:t>majetku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soupisu</w:t>
      </w:r>
      <w:r>
        <w:rPr>
          <w:spacing w:val="-11"/>
        </w:rPr>
        <w:t xml:space="preserve"> </w:t>
      </w:r>
      <w:r>
        <w:t>technologií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služeb.</w:t>
      </w:r>
      <w:r>
        <w:rPr>
          <w:spacing w:val="-9"/>
        </w:rPr>
        <w:t xml:space="preserve"> </w:t>
      </w:r>
      <w:r>
        <w:t>Ceny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třeba</w:t>
      </w:r>
      <w:r>
        <w:rPr>
          <w:spacing w:val="-8"/>
        </w:rPr>
        <w:t xml:space="preserve"> </w:t>
      </w:r>
      <w:r>
        <w:t>stanovit</w:t>
      </w:r>
      <w:r>
        <w:rPr>
          <w:spacing w:val="-8"/>
        </w:rPr>
        <w:t xml:space="preserve"> </w:t>
      </w:r>
      <w:r>
        <w:t>dle nejnižší doložené indikativní cenové nabídky.</w:t>
      </w:r>
    </w:p>
    <w:p w14:paraId="5E81CB6B" w14:textId="77777777" w:rsidR="007F2839" w:rsidRDefault="007F2839" w:rsidP="007F2839">
      <w:pPr>
        <w:spacing w:line="276" w:lineRule="auto"/>
        <w:ind w:left="833" w:right="109"/>
        <w:jc w:val="both"/>
      </w:pPr>
      <w:r>
        <w:rPr>
          <w:b/>
        </w:rPr>
        <w:t xml:space="preserve">Přehled neinvestičních nákladů a služeb </w:t>
      </w:r>
      <w:r>
        <w:t>na základě soupisu technologií a služeb. Ceny je třeba stanovit dle nejnižší doložené indikativní cenové nabídky.</w:t>
      </w:r>
    </w:p>
    <w:p w14:paraId="3465BCE9" w14:textId="77777777" w:rsidR="007F2839" w:rsidRDefault="007F2839" w:rsidP="007F2839">
      <w:pPr>
        <w:spacing w:before="46"/>
        <w:ind w:left="833"/>
      </w:pPr>
      <w:r>
        <w:rPr>
          <w:b/>
        </w:rPr>
        <w:t xml:space="preserve">Nepřímé náklady </w:t>
      </w:r>
      <w:r>
        <w:t>– stanoveny do max. výše 7 % rozpočtu projektu.</w:t>
      </w:r>
    </w:p>
    <w:p w14:paraId="3E0D05D8" w14:textId="77777777" w:rsidR="007F2839" w:rsidRDefault="007F2839" w:rsidP="007F2839">
      <w:pPr>
        <w:pStyle w:val="Zkladntext"/>
        <w:rPr>
          <w:sz w:val="20"/>
        </w:rPr>
      </w:pPr>
    </w:p>
    <w:p w14:paraId="14A60916" w14:textId="77777777" w:rsidR="007F2839" w:rsidRPr="004D28BC" w:rsidRDefault="007F2839" w:rsidP="007F2839">
      <w:pPr>
        <w:pStyle w:val="Zkladntext"/>
        <w:rPr>
          <w:b/>
          <w:sz w:val="20"/>
        </w:rPr>
      </w:pPr>
      <w:r w:rsidRPr="004D28BC">
        <w:rPr>
          <w:b/>
          <w:sz w:val="20"/>
        </w:rPr>
        <w:t>Rozpočet projektu:</w:t>
      </w:r>
    </w:p>
    <w:p w14:paraId="40B74DC2" w14:textId="77777777" w:rsidR="007F2839" w:rsidRDefault="007F2839" w:rsidP="007F2839">
      <w:pPr>
        <w:pStyle w:val="Zkladntext"/>
        <w:spacing w:before="11"/>
        <w:rPr>
          <w:sz w:val="13"/>
        </w:rPr>
      </w:pPr>
    </w:p>
    <w:tbl>
      <w:tblPr>
        <w:tblStyle w:val="TableNormal"/>
        <w:tblW w:w="903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4087"/>
        <w:gridCol w:w="1594"/>
        <w:gridCol w:w="1062"/>
      </w:tblGrid>
      <w:tr w:rsidR="007F2839" w14:paraId="74FADF8C" w14:textId="77777777" w:rsidTr="007F2839">
        <w:trPr>
          <w:trHeight w:val="613"/>
        </w:trPr>
        <w:tc>
          <w:tcPr>
            <w:tcW w:w="2287" w:type="dxa"/>
            <w:shd w:val="clear" w:color="auto" w:fill="D9D9D9"/>
          </w:tcPr>
          <w:p w14:paraId="532EF13A" w14:textId="77777777" w:rsidR="007F2839" w:rsidRDefault="007F2839" w:rsidP="00F538B2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Kategorie</w:t>
            </w:r>
            <w:proofErr w:type="spellEnd"/>
            <w:r>
              <w:rPr>
                <w:b/>
              </w:rPr>
              <w:t xml:space="preserve"> ZV</w:t>
            </w:r>
          </w:p>
          <w:p w14:paraId="4AE93189" w14:textId="77777777" w:rsidR="007F2839" w:rsidRDefault="007F2839" w:rsidP="00F538B2">
            <w:pPr>
              <w:pStyle w:val="TableParagraph"/>
              <w:spacing w:before="41"/>
              <w:ind w:left="87" w:right="78"/>
              <w:jc w:val="center"/>
            </w:pPr>
            <w:r>
              <w:t>(DHM/DNM/SLU/NN)</w:t>
            </w:r>
            <w:r>
              <w:rPr>
                <w:vertAlign w:val="superscript"/>
              </w:rPr>
              <w:t>1</w:t>
            </w:r>
          </w:p>
        </w:tc>
        <w:tc>
          <w:tcPr>
            <w:tcW w:w="4087" w:type="dxa"/>
            <w:shd w:val="clear" w:color="auto" w:fill="D9D9D9"/>
          </w:tcPr>
          <w:p w14:paraId="6F1E2B16" w14:textId="77777777" w:rsidR="007F2839" w:rsidRDefault="007F2839" w:rsidP="00F538B2">
            <w:pPr>
              <w:pStyle w:val="TableParagraph"/>
              <w:spacing w:line="268" w:lineRule="exact"/>
              <w:ind w:left="1623" w:right="1613"/>
              <w:jc w:val="center"/>
              <w:rPr>
                <w:b/>
              </w:rPr>
            </w:pPr>
            <w:proofErr w:type="spellStart"/>
            <w:r>
              <w:rPr>
                <w:b/>
                <w:sz w:val="20"/>
              </w:rPr>
              <w:t>N</w:t>
            </w:r>
            <w:r>
              <w:rPr>
                <w:b/>
              </w:rPr>
              <w:t>ázev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položky</w:t>
            </w:r>
            <w:proofErr w:type="spellEnd"/>
          </w:p>
        </w:tc>
        <w:tc>
          <w:tcPr>
            <w:tcW w:w="1594" w:type="dxa"/>
            <w:shd w:val="clear" w:color="auto" w:fill="D9D9D9"/>
          </w:tcPr>
          <w:p w14:paraId="7367CE6B" w14:textId="77777777" w:rsidR="007F2839" w:rsidRDefault="007F2839" w:rsidP="00F538B2">
            <w:pPr>
              <w:pStyle w:val="TableParagraph"/>
              <w:spacing w:line="268" w:lineRule="exact"/>
              <w:ind w:left="188"/>
              <w:rPr>
                <w:b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</w:rPr>
              <w:t>ena bez DPH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062" w:type="dxa"/>
            <w:shd w:val="clear" w:color="auto" w:fill="D9D9D9"/>
          </w:tcPr>
          <w:p w14:paraId="7066E092" w14:textId="77777777" w:rsidR="007F2839" w:rsidRDefault="007F2839" w:rsidP="00F538B2">
            <w:pPr>
              <w:pStyle w:val="TableParagraph"/>
              <w:spacing w:line="268" w:lineRule="exact"/>
              <w:ind w:left="145"/>
              <w:rPr>
                <w:b/>
              </w:rPr>
            </w:pPr>
            <w:proofErr w:type="spellStart"/>
            <w:r>
              <w:rPr>
                <w:b/>
              </w:rPr>
              <w:t>Indikátor</w:t>
            </w:r>
            <w:proofErr w:type="spellEnd"/>
          </w:p>
          <w:p w14:paraId="35C22B10" w14:textId="77777777" w:rsidR="007F2839" w:rsidRDefault="007F2839" w:rsidP="00F538B2">
            <w:pPr>
              <w:pStyle w:val="TableParagraph"/>
              <w:spacing w:before="41"/>
              <w:ind w:left="250"/>
              <w:rPr>
                <w:b/>
              </w:rPr>
            </w:pPr>
            <w:r>
              <w:rPr>
                <w:b/>
              </w:rPr>
              <w:t>24301</w:t>
            </w:r>
            <w:r>
              <w:rPr>
                <w:b/>
                <w:vertAlign w:val="superscript"/>
              </w:rPr>
              <w:t>3</w:t>
            </w:r>
          </w:p>
        </w:tc>
      </w:tr>
      <w:tr w:rsidR="007F2839" w14:paraId="0D0A3CA3" w14:textId="77777777" w:rsidTr="007F2839">
        <w:trPr>
          <w:trHeight w:val="307"/>
        </w:trPr>
        <w:tc>
          <w:tcPr>
            <w:tcW w:w="2287" w:type="dxa"/>
          </w:tcPr>
          <w:p w14:paraId="575EFCC9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</w:tcPr>
          <w:p w14:paraId="72149FD4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1C448F0A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0D303266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839" w14:paraId="0A549A77" w14:textId="77777777" w:rsidTr="007F2839">
        <w:trPr>
          <w:trHeight w:val="307"/>
        </w:trPr>
        <w:tc>
          <w:tcPr>
            <w:tcW w:w="2287" w:type="dxa"/>
          </w:tcPr>
          <w:p w14:paraId="5CC4FAED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</w:tcPr>
          <w:p w14:paraId="0BDB3B67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7482A812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5376A995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839" w14:paraId="2E18473E" w14:textId="77777777" w:rsidTr="007F2839">
        <w:trPr>
          <w:trHeight w:val="307"/>
        </w:trPr>
        <w:tc>
          <w:tcPr>
            <w:tcW w:w="2287" w:type="dxa"/>
          </w:tcPr>
          <w:p w14:paraId="6AB678D5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</w:tcPr>
          <w:p w14:paraId="754666A8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28DD2EB9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48563411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839" w14:paraId="3C23BF52" w14:textId="77777777" w:rsidTr="007F2839">
        <w:trPr>
          <w:trHeight w:val="307"/>
        </w:trPr>
        <w:tc>
          <w:tcPr>
            <w:tcW w:w="2287" w:type="dxa"/>
          </w:tcPr>
          <w:p w14:paraId="7471F1E8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</w:tcPr>
          <w:p w14:paraId="525A500F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6DBE362C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35313750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839" w14:paraId="079C1B11" w14:textId="77777777" w:rsidTr="007F2839">
        <w:trPr>
          <w:trHeight w:val="307"/>
        </w:trPr>
        <w:tc>
          <w:tcPr>
            <w:tcW w:w="2287" w:type="dxa"/>
          </w:tcPr>
          <w:p w14:paraId="426F7CAA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</w:tcPr>
          <w:p w14:paraId="4A0E515C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22541AD4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0F95F9C8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839" w14:paraId="4FFC6E0F" w14:textId="77777777" w:rsidTr="007F2839">
        <w:trPr>
          <w:trHeight w:val="304"/>
        </w:trPr>
        <w:tc>
          <w:tcPr>
            <w:tcW w:w="2287" w:type="dxa"/>
          </w:tcPr>
          <w:p w14:paraId="0AC71181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</w:tcPr>
          <w:p w14:paraId="11F7296E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51FD10D7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747BE490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839" w14:paraId="1BBD500D" w14:textId="77777777" w:rsidTr="007F2839">
        <w:trPr>
          <w:trHeight w:val="307"/>
        </w:trPr>
        <w:tc>
          <w:tcPr>
            <w:tcW w:w="6374" w:type="dxa"/>
            <w:gridSpan w:val="2"/>
            <w:shd w:val="clear" w:color="auto" w:fill="D9D9D9"/>
            <w:vAlign w:val="center"/>
          </w:tcPr>
          <w:p w14:paraId="22171822" w14:textId="74671BB3" w:rsidR="007F2839" w:rsidRDefault="007F2839" w:rsidP="007F2839">
            <w:pPr>
              <w:pStyle w:val="TableParagraph"/>
              <w:spacing w:before="1"/>
              <w:ind w:right="3036"/>
              <w:rPr>
                <w:b/>
              </w:rPr>
            </w:pPr>
            <w:proofErr w:type="spellStart"/>
            <w:r>
              <w:rPr>
                <w:b/>
              </w:rPr>
              <w:t>Celkem</w:t>
            </w:r>
            <w:proofErr w:type="spellEnd"/>
          </w:p>
        </w:tc>
        <w:tc>
          <w:tcPr>
            <w:tcW w:w="1594" w:type="dxa"/>
            <w:shd w:val="clear" w:color="auto" w:fill="D9D9D9"/>
          </w:tcPr>
          <w:p w14:paraId="6B058C4B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shd w:val="clear" w:color="auto" w:fill="D9D9D9"/>
          </w:tcPr>
          <w:p w14:paraId="4EE3FF13" w14:textId="77777777" w:rsidR="007F2839" w:rsidRDefault="007F2839" w:rsidP="00F53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B4B586" w14:textId="77777777" w:rsidR="007F2839" w:rsidRDefault="007F2839" w:rsidP="007F2839">
      <w:pPr>
        <w:pStyle w:val="Zkladntext"/>
        <w:rPr>
          <w:sz w:val="20"/>
        </w:rPr>
      </w:pPr>
    </w:p>
    <w:p w14:paraId="57A4B55D" w14:textId="77777777" w:rsidR="007F2839" w:rsidRDefault="007F2839" w:rsidP="007F2839">
      <w:pPr>
        <w:pStyle w:val="Zkladntext"/>
        <w:rPr>
          <w:sz w:val="26"/>
        </w:rPr>
      </w:pPr>
    </w:p>
    <w:p w14:paraId="64CE88E6" w14:textId="77777777" w:rsidR="007F2839" w:rsidRPr="007F2839" w:rsidRDefault="007F2839" w:rsidP="007F2839">
      <w:pPr>
        <w:pStyle w:val="Nadpis1"/>
        <w:numPr>
          <w:ilvl w:val="1"/>
          <w:numId w:val="8"/>
        </w:numPr>
        <w:tabs>
          <w:tab w:val="left" w:pos="849"/>
          <w:tab w:val="left" w:pos="851"/>
        </w:tabs>
        <w:spacing w:before="57"/>
        <w:ind w:left="850" w:hanging="738"/>
        <w:rPr>
          <w:b w:val="0"/>
          <w:bCs w:val="0"/>
        </w:rPr>
      </w:pPr>
      <w:r w:rsidRPr="007F2839">
        <w:rPr>
          <w:b w:val="0"/>
          <w:bCs w:val="0"/>
        </w:rPr>
        <w:t>Místo realizace</w:t>
      </w:r>
      <w:r w:rsidRPr="007F2839">
        <w:rPr>
          <w:b w:val="0"/>
          <w:bCs w:val="0"/>
          <w:spacing w:val="-3"/>
        </w:rPr>
        <w:t xml:space="preserve"> </w:t>
      </w:r>
      <w:r w:rsidRPr="007F2839">
        <w:rPr>
          <w:b w:val="0"/>
          <w:bCs w:val="0"/>
        </w:rPr>
        <w:t>projektu</w:t>
      </w:r>
    </w:p>
    <w:p w14:paraId="6266D0C5" w14:textId="77777777" w:rsidR="007F2839" w:rsidRPr="007F2839" w:rsidRDefault="007F2839" w:rsidP="007F2839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 w:hanging="709"/>
        <w:contextualSpacing w:val="0"/>
      </w:pPr>
      <w:r w:rsidRPr="007F2839">
        <w:t>Harmonogram</w:t>
      </w:r>
      <w:r w:rsidRPr="007F2839">
        <w:rPr>
          <w:spacing w:val="-1"/>
        </w:rPr>
        <w:t xml:space="preserve"> </w:t>
      </w:r>
      <w:r w:rsidRPr="007F2839">
        <w:t>projektu</w:t>
      </w:r>
    </w:p>
    <w:p w14:paraId="1D640104" w14:textId="77777777" w:rsidR="007F2839" w:rsidRPr="007F2839" w:rsidRDefault="007F2839" w:rsidP="007F2839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 w:hanging="709"/>
        <w:contextualSpacing w:val="0"/>
      </w:pPr>
      <w:r w:rsidRPr="007F2839">
        <w:t>Další informace pro hodnocení MAS</w:t>
      </w:r>
    </w:p>
    <w:p w14:paraId="2087BC10" w14:textId="77777777" w:rsidR="007F2839" w:rsidRPr="007F2839" w:rsidRDefault="007F2839" w:rsidP="007F2839">
      <w:pPr>
        <w:pStyle w:val="Odstavecseseznamem"/>
        <w:tabs>
          <w:tab w:val="left" w:pos="833"/>
          <w:tab w:val="left" w:pos="834"/>
        </w:tabs>
        <w:spacing w:before="38"/>
      </w:pPr>
    </w:p>
    <w:p w14:paraId="124681D7" w14:textId="77777777" w:rsidR="007F2839" w:rsidRPr="007F2839" w:rsidRDefault="007F2839" w:rsidP="007F2839">
      <w:pPr>
        <w:pStyle w:val="Odstavecseseznamem"/>
        <w:widowControl w:val="0"/>
        <w:numPr>
          <w:ilvl w:val="2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1287"/>
        <w:contextualSpacing w:val="0"/>
        <w:rPr>
          <w:bCs/>
          <w:u w:val="single"/>
        </w:rPr>
      </w:pPr>
      <w:proofErr w:type="spellStart"/>
      <w:r w:rsidRPr="007F2839">
        <w:rPr>
          <w:bCs/>
          <w:u w:val="single"/>
        </w:rPr>
        <w:t>Prvožadatelé</w:t>
      </w:r>
      <w:proofErr w:type="spellEnd"/>
      <w:r w:rsidRPr="007F2839">
        <w:rPr>
          <w:bCs/>
          <w:u w:val="single"/>
        </w:rPr>
        <w:t xml:space="preserve"> v OP PIK a OP TAK</w:t>
      </w:r>
    </w:p>
    <w:p w14:paraId="35EFC848" w14:textId="77777777" w:rsidR="007F2839" w:rsidRDefault="007F2839" w:rsidP="007F2839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b/>
        </w:rPr>
      </w:pPr>
    </w:p>
    <w:p w14:paraId="4AE34E51" w14:textId="77777777" w:rsidR="007F2839" w:rsidRDefault="007F2839" w:rsidP="007F2839">
      <w:pPr>
        <w:pStyle w:val="Odstavecseseznamem"/>
        <w:spacing w:line="276" w:lineRule="auto"/>
        <w:ind w:left="1418"/>
        <w:rPr>
          <w:bCs/>
        </w:rPr>
      </w:pPr>
      <w:r w:rsidRPr="00B643BD">
        <w:rPr>
          <w:bCs/>
        </w:rPr>
        <w:t xml:space="preserve">Žadateli </w:t>
      </w:r>
      <w:r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0"/>
      <w:r w:rsidRPr="00B643BD">
        <w:rPr>
          <w:bCs/>
        </w:rPr>
        <w:t xml:space="preserve"> bylo / </w:t>
      </w:r>
      <w:r w:rsidRPr="00B643BD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643BD">
        <w:rPr>
          <w:bCs/>
        </w:rPr>
        <w:fldChar w:fldCharType="end"/>
      </w:r>
      <w:r w:rsidRPr="00B643BD">
        <w:rPr>
          <w:bCs/>
        </w:rPr>
        <w:t xml:space="preserve"> nebylo ke dni podání hodnoceného P</w:t>
      </w:r>
      <w:r>
        <w:rPr>
          <w:bCs/>
        </w:rPr>
        <w:t>odnikatelského</w:t>
      </w:r>
      <w:r w:rsidRPr="00B643BD">
        <w:rPr>
          <w:bCs/>
        </w:rPr>
        <w:t xml:space="preserve"> záměru vydáno Rozhodnutí o poskytnutí dotace v OP PIK </w:t>
      </w:r>
      <w:r>
        <w:rPr>
          <w:bCs/>
        </w:rPr>
        <w:t>2014-2020 ani v OP TAK.</w:t>
      </w:r>
    </w:p>
    <w:p w14:paraId="0D40634E" w14:textId="77777777" w:rsidR="007F2839" w:rsidRPr="00B643BD" w:rsidRDefault="007F2839" w:rsidP="007F2839">
      <w:pPr>
        <w:pStyle w:val="Odstavecseseznamem"/>
        <w:spacing w:line="276" w:lineRule="auto"/>
        <w:ind w:left="1418"/>
        <w:jc w:val="both"/>
        <w:rPr>
          <w:bCs/>
        </w:rPr>
      </w:pPr>
    </w:p>
    <w:p w14:paraId="7A2E4DB2" w14:textId="77777777" w:rsidR="007F2839" w:rsidRDefault="007F2839" w:rsidP="007F2839">
      <w:pPr>
        <w:pStyle w:val="Odstavecseseznamem"/>
        <w:spacing w:line="276" w:lineRule="auto"/>
        <w:ind w:left="1418"/>
        <w:rPr>
          <w:bCs/>
        </w:rPr>
      </w:pPr>
      <w:r w:rsidRPr="00B643BD">
        <w:rPr>
          <w:bCs/>
        </w:rPr>
        <w:t xml:space="preserve">Žadateli </w:t>
      </w:r>
      <w:r w:rsidRPr="00B643BD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643BD">
        <w:rPr>
          <w:bCs/>
        </w:rPr>
        <w:fldChar w:fldCharType="end"/>
      </w:r>
      <w:r w:rsidRPr="00B643BD">
        <w:rPr>
          <w:bCs/>
        </w:rPr>
        <w:t xml:space="preserve"> bylo / </w:t>
      </w:r>
      <w:r w:rsidRPr="00B643BD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643BD">
        <w:rPr>
          <w:bCs/>
        </w:rPr>
        <w:fldChar w:fldCharType="end"/>
      </w:r>
      <w:r w:rsidRPr="00B643BD">
        <w:rPr>
          <w:bCs/>
        </w:rPr>
        <w:t xml:space="preserve"> nebylo ke dni podání hodnoceného P</w:t>
      </w:r>
      <w:r>
        <w:rPr>
          <w:bCs/>
        </w:rPr>
        <w:t>odnikatelského</w:t>
      </w:r>
      <w:r w:rsidRPr="00B643BD">
        <w:rPr>
          <w:bCs/>
        </w:rPr>
        <w:t xml:space="preserve"> záměru vydáno Rozhodnutí o posk</w:t>
      </w:r>
      <w:r>
        <w:rPr>
          <w:bCs/>
        </w:rPr>
        <w:t>ytnutí dotace v OP TAK</w:t>
      </w:r>
      <w:r w:rsidRPr="00B643BD">
        <w:rPr>
          <w:bCs/>
        </w:rPr>
        <w:t>.</w:t>
      </w:r>
    </w:p>
    <w:p w14:paraId="5D67A5DD" w14:textId="77777777" w:rsidR="007F2839" w:rsidRDefault="007F2839" w:rsidP="007F2839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b/>
        </w:rPr>
      </w:pPr>
    </w:p>
    <w:p w14:paraId="6C530765" w14:textId="77777777" w:rsidR="007F2839" w:rsidRPr="007F2839" w:rsidRDefault="007F2839" w:rsidP="007F2839">
      <w:pPr>
        <w:pStyle w:val="Odstavecseseznamem"/>
        <w:widowControl w:val="0"/>
        <w:numPr>
          <w:ilvl w:val="2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rPr>
          <w:bCs/>
          <w:u w:val="single"/>
        </w:rPr>
      </w:pPr>
      <w:proofErr w:type="spellStart"/>
      <w:r w:rsidRPr="007F2839">
        <w:rPr>
          <w:bCs/>
          <w:u w:val="single"/>
        </w:rPr>
        <w:lastRenderedPageBreak/>
        <w:t>Prvožadatel</w:t>
      </w:r>
      <w:proofErr w:type="spellEnd"/>
      <w:r w:rsidRPr="007F2839">
        <w:rPr>
          <w:bCs/>
          <w:u w:val="single"/>
        </w:rPr>
        <w:t xml:space="preserve"> na MAS</w:t>
      </w:r>
    </w:p>
    <w:p w14:paraId="484F8E0D" w14:textId="77777777" w:rsidR="007F2839" w:rsidRDefault="007F2839" w:rsidP="007F2839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b/>
        </w:rPr>
      </w:pPr>
    </w:p>
    <w:p w14:paraId="2F0952FA" w14:textId="77777777" w:rsidR="007F2839" w:rsidRDefault="007F2839" w:rsidP="007F2839">
      <w:pPr>
        <w:pStyle w:val="Odstavecseseznamem"/>
        <w:spacing w:line="276" w:lineRule="auto"/>
        <w:ind w:left="1418"/>
        <w:jc w:val="both"/>
        <w:rPr>
          <w:bCs/>
        </w:rPr>
      </w:pPr>
      <w:r w:rsidRPr="00B643BD">
        <w:rPr>
          <w:bCs/>
        </w:rPr>
        <w:t xml:space="preserve">Žadateli </w:t>
      </w:r>
      <w:r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r w:rsidRPr="00B643BD">
        <w:rPr>
          <w:bCs/>
        </w:rPr>
        <w:t xml:space="preserve"> bylo / </w:t>
      </w:r>
      <w:r w:rsidRPr="00B643BD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643BD">
        <w:rPr>
          <w:bCs/>
        </w:rPr>
        <w:fldChar w:fldCharType="end"/>
      </w:r>
      <w:r w:rsidRPr="00B643BD">
        <w:rPr>
          <w:bCs/>
        </w:rPr>
        <w:t xml:space="preserve"> nebylo ke dni podání hodnoceného P</w:t>
      </w:r>
      <w:r>
        <w:rPr>
          <w:bCs/>
        </w:rPr>
        <w:t>odnikatelského</w:t>
      </w:r>
      <w:r w:rsidRPr="00B643BD">
        <w:rPr>
          <w:bCs/>
        </w:rPr>
        <w:t xml:space="preserve"> záměru vydáno Rozhodnutí o poskytnutí dotace v</w:t>
      </w:r>
      <w:r>
        <w:rPr>
          <w:bCs/>
        </w:rPr>
        <w:t> PRV 2014-2020</w:t>
      </w:r>
      <w:r w:rsidRPr="00B643BD">
        <w:rPr>
          <w:bCs/>
        </w:rPr>
        <w:t>.</w:t>
      </w:r>
    </w:p>
    <w:p w14:paraId="13C11AE3" w14:textId="77777777" w:rsidR="007F2839" w:rsidRDefault="007F2839" w:rsidP="007F2839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b/>
        </w:rPr>
      </w:pPr>
    </w:p>
    <w:p w14:paraId="723136AD" w14:textId="77777777" w:rsidR="007F2839" w:rsidRPr="007F2839" w:rsidRDefault="007F2839" w:rsidP="007F2839">
      <w:pPr>
        <w:pStyle w:val="Odstavecseseznamem"/>
        <w:widowControl w:val="0"/>
        <w:numPr>
          <w:ilvl w:val="2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rPr>
          <w:bCs/>
          <w:u w:val="single"/>
        </w:rPr>
      </w:pPr>
      <w:r w:rsidRPr="007F2839">
        <w:rPr>
          <w:bCs/>
          <w:u w:val="single"/>
        </w:rPr>
        <w:t>Velikost podniku</w:t>
      </w:r>
    </w:p>
    <w:p w14:paraId="650B7E3C" w14:textId="77777777" w:rsidR="007F2839" w:rsidRDefault="007F2839" w:rsidP="007F2839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b/>
        </w:rPr>
      </w:pPr>
    </w:p>
    <w:p w14:paraId="04F6B983" w14:textId="77777777" w:rsidR="007F2839" w:rsidRDefault="007F2839" w:rsidP="007F2839">
      <w:pPr>
        <w:pStyle w:val="Odstavecseseznamem"/>
        <w:spacing w:line="276" w:lineRule="auto"/>
        <w:ind w:left="1418"/>
        <w:rPr>
          <w:bCs/>
        </w:rPr>
      </w:pPr>
      <w:r w:rsidRPr="00B643BD">
        <w:rPr>
          <w:bCs/>
        </w:rPr>
        <w:t xml:space="preserve">Žadatel k 31. 12. předešlého roku </w:t>
      </w:r>
      <w:r w:rsidRPr="00B643BD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643BD">
        <w:rPr>
          <w:bCs/>
        </w:rPr>
        <w:fldChar w:fldCharType="end"/>
      </w:r>
      <w:r w:rsidRPr="00B643BD">
        <w:rPr>
          <w:bCs/>
        </w:rPr>
        <w:t xml:space="preserve"> splňoval / </w:t>
      </w:r>
      <w:r w:rsidRPr="00B643BD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643BD">
        <w:rPr>
          <w:bCs/>
        </w:rPr>
        <w:fldChar w:fldCharType="end"/>
      </w:r>
      <w:r w:rsidRPr="00B643BD">
        <w:rPr>
          <w:bCs/>
        </w:rPr>
        <w:t xml:space="preserve"> nesplňoval podmínky kategorie</w:t>
      </w:r>
      <w:r>
        <w:rPr>
          <w:bCs/>
        </w:rPr>
        <w:t>:</w:t>
      </w:r>
      <w:r>
        <w:rPr>
          <w:bCs/>
        </w:rPr>
        <w:br/>
      </w:r>
      <w:r w:rsidRPr="00B643BD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643BD">
        <w:rPr>
          <w:bCs/>
        </w:rPr>
        <w:fldChar w:fldCharType="end"/>
      </w:r>
      <w:r w:rsidRPr="00B643BD">
        <w:rPr>
          <w:bCs/>
        </w:rPr>
        <w:t xml:space="preserve"> mikropodniku (do 10 zaměstnanců a ročního obratu 2 mil. EUR) / </w:t>
      </w:r>
      <w:r>
        <w:rPr>
          <w:bCs/>
        </w:rPr>
        <w:br/>
      </w:r>
      <w:r w:rsidRPr="00B643BD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643BD">
        <w:rPr>
          <w:bCs/>
        </w:rPr>
        <w:fldChar w:fldCharType="end"/>
      </w:r>
      <w:r w:rsidRPr="00B643BD">
        <w:rPr>
          <w:bCs/>
        </w:rPr>
        <w:t xml:space="preserve"> malého podniku (do 50 zaměstnanců a ročního obratu 10 mil. EUR) / </w:t>
      </w:r>
      <w:r>
        <w:rPr>
          <w:bCs/>
        </w:rPr>
        <w:br/>
      </w:r>
      <w:r w:rsidRPr="00B643BD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643BD">
        <w:rPr>
          <w:bCs/>
        </w:rPr>
        <w:fldChar w:fldCharType="end"/>
      </w:r>
      <w:r w:rsidRPr="00B643BD">
        <w:rPr>
          <w:bCs/>
        </w:rPr>
        <w:t xml:space="preserve"> středního podniku (do 250 zaměstnanců a ročního obratu 43 mil. EUR), </w:t>
      </w:r>
      <w:r>
        <w:rPr>
          <w:bCs/>
        </w:rPr>
        <w:br/>
      </w:r>
    </w:p>
    <w:p w14:paraId="76633336" w14:textId="38F67580" w:rsidR="007F2839" w:rsidRDefault="007F2839" w:rsidP="007F2839">
      <w:pPr>
        <w:pStyle w:val="Odstavecseseznamem"/>
        <w:spacing w:line="276" w:lineRule="auto"/>
        <w:ind w:left="1418"/>
        <w:jc w:val="both"/>
        <w:rPr>
          <w:bCs/>
        </w:rPr>
      </w:pPr>
      <w:r w:rsidRPr="00B643BD">
        <w:rPr>
          <w:bCs/>
        </w:rPr>
        <w:t xml:space="preserve">což dokládá příslušnými dokumenty za poslední uzavřené účetní období. </w:t>
      </w:r>
    </w:p>
    <w:p w14:paraId="2CECE184" w14:textId="77777777" w:rsidR="007F2839" w:rsidRPr="00B643BD" w:rsidRDefault="007F2839" w:rsidP="007F2839">
      <w:pPr>
        <w:pStyle w:val="Odstavecseseznamem"/>
        <w:spacing w:line="276" w:lineRule="auto"/>
        <w:ind w:left="1418"/>
        <w:jc w:val="both"/>
        <w:rPr>
          <w:bCs/>
        </w:rPr>
      </w:pPr>
    </w:p>
    <w:p w14:paraId="4DD2D22D" w14:textId="289EB14F" w:rsidR="007F2839" w:rsidRPr="007F2839" w:rsidRDefault="007F2839" w:rsidP="007F2839">
      <w:pPr>
        <w:pStyle w:val="Odstavecseseznamem"/>
        <w:spacing w:line="276" w:lineRule="auto"/>
        <w:ind w:left="721"/>
        <w:jc w:val="both"/>
        <w:rPr>
          <w:bCs/>
        </w:rPr>
      </w:pPr>
      <w:r w:rsidRPr="00B643BD">
        <w:rPr>
          <w:bCs/>
        </w:rPr>
        <w:t>Seznam propojených a partnerských podniků</w:t>
      </w:r>
      <w:r>
        <w:rPr>
          <w:bCs/>
        </w:rPr>
        <w:t xml:space="preserve"> žadatele:</w:t>
      </w:r>
    </w:p>
    <w:tbl>
      <w:tblPr>
        <w:tblStyle w:val="Mkatabulky"/>
        <w:tblW w:w="9667" w:type="dxa"/>
        <w:tblInd w:w="108" w:type="dxa"/>
        <w:tblLook w:val="04A0" w:firstRow="1" w:lastRow="0" w:firstColumn="1" w:lastColumn="0" w:noHBand="0" w:noVBand="1"/>
      </w:tblPr>
      <w:tblGrid>
        <w:gridCol w:w="5188"/>
        <w:gridCol w:w="1390"/>
        <w:gridCol w:w="1551"/>
        <w:gridCol w:w="1538"/>
      </w:tblGrid>
      <w:tr w:rsidR="007F2839" w:rsidRPr="00F66D83" w14:paraId="5A3744E2" w14:textId="77777777" w:rsidTr="00F538B2">
        <w:tc>
          <w:tcPr>
            <w:tcW w:w="5188" w:type="dxa"/>
            <w:shd w:val="clear" w:color="auto" w:fill="D9D9D9" w:themeFill="background1" w:themeFillShade="D9"/>
            <w:vAlign w:val="center"/>
          </w:tcPr>
          <w:p w14:paraId="2BD5F67E" w14:textId="77777777" w:rsidR="007F2839" w:rsidRPr="00F708A2" w:rsidRDefault="007F2839" w:rsidP="00F538B2">
            <w:pPr>
              <w:rPr>
                <w:rFonts w:asciiTheme="majorHAnsi" w:hAnsiTheme="majorHAnsi" w:cstheme="majorHAnsi"/>
                <w:b/>
              </w:rPr>
            </w:pPr>
            <w:r w:rsidRPr="00F708A2">
              <w:rPr>
                <w:rFonts w:asciiTheme="majorHAnsi" w:hAnsiTheme="majorHAnsi" w:cstheme="majorHAnsi"/>
                <w:b/>
              </w:rPr>
              <w:t>Název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A5E1A10" w14:textId="77777777" w:rsidR="007F2839" w:rsidRPr="00F708A2" w:rsidRDefault="007F2839" w:rsidP="00F538B2">
            <w:pPr>
              <w:rPr>
                <w:rFonts w:asciiTheme="majorHAnsi" w:hAnsiTheme="majorHAnsi" w:cstheme="majorHAnsi"/>
                <w:b/>
              </w:rPr>
            </w:pPr>
            <w:r w:rsidRPr="00F708A2">
              <w:rPr>
                <w:rFonts w:asciiTheme="majorHAnsi" w:hAnsiTheme="majorHAnsi" w:cstheme="majorHAnsi"/>
                <w:b/>
              </w:rPr>
              <w:t>IČ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171AACEF" w14:textId="77777777" w:rsidR="007F2839" w:rsidRPr="00F708A2" w:rsidRDefault="007F2839" w:rsidP="00F538B2">
            <w:pPr>
              <w:rPr>
                <w:rFonts w:asciiTheme="majorHAnsi" w:hAnsiTheme="majorHAnsi" w:cstheme="majorHAnsi"/>
                <w:b/>
              </w:rPr>
            </w:pPr>
            <w:r w:rsidRPr="00F708A2">
              <w:rPr>
                <w:rFonts w:asciiTheme="majorHAnsi" w:hAnsiTheme="majorHAnsi" w:cstheme="majorHAnsi"/>
                <w:b/>
              </w:rPr>
              <w:t xml:space="preserve">počet </w:t>
            </w:r>
            <w:r w:rsidRPr="00F708A2">
              <w:rPr>
                <w:rFonts w:asciiTheme="majorHAnsi" w:hAnsiTheme="majorHAnsi" w:cstheme="majorHAnsi"/>
                <w:b/>
              </w:rPr>
              <w:br/>
              <w:t>zaměstnanců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5690D7C" w14:textId="77777777" w:rsidR="007F2839" w:rsidRPr="00F708A2" w:rsidRDefault="007F2839" w:rsidP="00F538B2">
            <w:pPr>
              <w:rPr>
                <w:rFonts w:asciiTheme="majorHAnsi" w:hAnsiTheme="majorHAnsi" w:cstheme="majorHAnsi"/>
                <w:b/>
              </w:rPr>
            </w:pPr>
            <w:r w:rsidRPr="00F708A2">
              <w:rPr>
                <w:rFonts w:asciiTheme="majorHAnsi" w:hAnsiTheme="majorHAnsi" w:cstheme="majorHAnsi"/>
                <w:b/>
              </w:rPr>
              <w:t>obrat</w:t>
            </w:r>
          </w:p>
        </w:tc>
      </w:tr>
      <w:tr w:rsidR="007F2839" w:rsidRPr="00F66D83" w14:paraId="22D969B1" w14:textId="77777777" w:rsidTr="00F538B2">
        <w:tc>
          <w:tcPr>
            <w:tcW w:w="5188" w:type="dxa"/>
            <w:vAlign w:val="center"/>
          </w:tcPr>
          <w:p w14:paraId="155A6F3E" w14:textId="77777777" w:rsidR="007F2839" w:rsidRPr="00F66D83" w:rsidRDefault="007F2839" w:rsidP="00F538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0" w:type="dxa"/>
            <w:vAlign w:val="center"/>
          </w:tcPr>
          <w:p w14:paraId="496A4888" w14:textId="77777777" w:rsidR="007F2839" w:rsidRPr="00F66D83" w:rsidRDefault="007F2839" w:rsidP="00F538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  <w:vAlign w:val="center"/>
          </w:tcPr>
          <w:p w14:paraId="0D6D6D4A" w14:textId="77777777" w:rsidR="007F2839" w:rsidRPr="00F66D83" w:rsidRDefault="007F2839" w:rsidP="00F538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8" w:type="dxa"/>
            <w:vAlign w:val="center"/>
          </w:tcPr>
          <w:p w14:paraId="3A06683B" w14:textId="77777777" w:rsidR="007F2839" w:rsidRPr="00F66D83" w:rsidRDefault="007F2839" w:rsidP="00F538B2">
            <w:pPr>
              <w:rPr>
                <w:rFonts w:asciiTheme="majorHAnsi" w:hAnsiTheme="majorHAnsi" w:cstheme="majorHAnsi"/>
              </w:rPr>
            </w:pPr>
          </w:p>
        </w:tc>
      </w:tr>
      <w:tr w:rsidR="007F2839" w:rsidRPr="00F66D83" w14:paraId="363E51E2" w14:textId="77777777" w:rsidTr="00F538B2">
        <w:tc>
          <w:tcPr>
            <w:tcW w:w="5188" w:type="dxa"/>
            <w:vAlign w:val="center"/>
          </w:tcPr>
          <w:p w14:paraId="09B85F01" w14:textId="77777777" w:rsidR="007F2839" w:rsidRPr="00F66D83" w:rsidRDefault="007F2839" w:rsidP="00F538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0" w:type="dxa"/>
            <w:vAlign w:val="center"/>
          </w:tcPr>
          <w:p w14:paraId="01216995" w14:textId="77777777" w:rsidR="007F2839" w:rsidRPr="00F66D83" w:rsidRDefault="007F2839" w:rsidP="00F538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  <w:vAlign w:val="center"/>
          </w:tcPr>
          <w:p w14:paraId="79DC1FCA" w14:textId="77777777" w:rsidR="007F2839" w:rsidRPr="00F66D83" w:rsidRDefault="007F2839" w:rsidP="00F538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8" w:type="dxa"/>
            <w:vAlign w:val="center"/>
          </w:tcPr>
          <w:p w14:paraId="0CBC7E1A" w14:textId="77777777" w:rsidR="007F2839" w:rsidRPr="00F66D83" w:rsidRDefault="007F2839" w:rsidP="00F538B2">
            <w:pPr>
              <w:rPr>
                <w:rFonts w:asciiTheme="majorHAnsi" w:hAnsiTheme="majorHAnsi" w:cstheme="majorHAnsi"/>
              </w:rPr>
            </w:pPr>
          </w:p>
        </w:tc>
      </w:tr>
      <w:tr w:rsidR="007F2839" w:rsidRPr="00F66D83" w14:paraId="1DBB6B83" w14:textId="77777777" w:rsidTr="00F538B2">
        <w:tc>
          <w:tcPr>
            <w:tcW w:w="5188" w:type="dxa"/>
            <w:vAlign w:val="center"/>
          </w:tcPr>
          <w:p w14:paraId="0FD82BEA" w14:textId="77777777" w:rsidR="007F2839" w:rsidRPr="00F66D83" w:rsidRDefault="007F2839" w:rsidP="00F538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0" w:type="dxa"/>
            <w:vAlign w:val="center"/>
          </w:tcPr>
          <w:p w14:paraId="73195731" w14:textId="77777777" w:rsidR="007F2839" w:rsidRPr="00F66D83" w:rsidRDefault="007F2839" w:rsidP="00F538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  <w:vAlign w:val="center"/>
          </w:tcPr>
          <w:p w14:paraId="2E32F2EE" w14:textId="77777777" w:rsidR="007F2839" w:rsidRPr="00F66D83" w:rsidRDefault="007F2839" w:rsidP="00F538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8" w:type="dxa"/>
            <w:vAlign w:val="center"/>
          </w:tcPr>
          <w:p w14:paraId="739E5F50" w14:textId="77777777" w:rsidR="007F2839" w:rsidRPr="00F66D83" w:rsidRDefault="007F2839" w:rsidP="00F538B2">
            <w:pPr>
              <w:rPr>
                <w:rFonts w:asciiTheme="majorHAnsi" w:hAnsiTheme="majorHAnsi" w:cstheme="majorHAnsi"/>
              </w:rPr>
            </w:pPr>
          </w:p>
        </w:tc>
      </w:tr>
    </w:tbl>
    <w:p w14:paraId="504FA24B" w14:textId="77777777" w:rsidR="007F2839" w:rsidRDefault="007F2839" w:rsidP="007F2839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b/>
        </w:rPr>
      </w:pPr>
    </w:p>
    <w:p w14:paraId="1A11E88C" w14:textId="77777777" w:rsidR="007F2839" w:rsidRPr="007F2839" w:rsidRDefault="007F2839" w:rsidP="007F2839">
      <w:pPr>
        <w:pStyle w:val="Odstavecseseznamem"/>
        <w:widowControl w:val="0"/>
        <w:numPr>
          <w:ilvl w:val="2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rPr>
          <w:bCs/>
        </w:rPr>
      </w:pPr>
      <w:r w:rsidRPr="007F2839">
        <w:rPr>
          <w:bCs/>
        </w:rPr>
        <w:t xml:space="preserve"> Podpora začínajících podnikatelů</w:t>
      </w:r>
    </w:p>
    <w:p w14:paraId="3C12F968" w14:textId="77777777" w:rsidR="007F2839" w:rsidRPr="007F2839" w:rsidRDefault="007F2839" w:rsidP="007F2839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bCs/>
        </w:rPr>
      </w:pPr>
    </w:p>
    <w:p w14:paraId="6B1A1397" w14:textId="6B04DA18" w:rsidR="007F2839" w:rsidRPr="007F2839" w:rsidRDefault="007F2839" w:rsidP="007F2839">
      <w:pPr>
        <w:pStyle w:val="Odstavecseseznamem"/>
        <w:spacing w:line="276" w:lineRule="auto"/>
        <w:rPr>
          <w:bCs/>
        </w:rPr>
      </w:pPr>
      <w:r w:rsidRPr="00B643BD">
        <w:rPr>
          <w:bCs/>
        </w:rPr>
        <w:t xml:space="preserve">Žadateli </w:t>
      </w:r>
      <w:r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r w:rsidRPr="00B643BD">
        <w:rPr>
          <w:bCs/>
        </w:rPr>
        <w:t xml:space="preserve"> bylo / </w:t>
      </w:r>
      <w:r w:rsidRPr="00B643BD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643BD">
        <w:rPr>
          <w:bCs/>
        </w:rPr>
        <w:fldChar w:fldCharType="end"/>
      </w:r>
      <w:r w:rsidRPr="00B643BD">
        <w:rPr>
          <w:bCs/>
        </w:rPr>
        <w:t xml:space="preserve"> nebylo ke dni podání hodnoceného P</w:t>
      </w:r>
      <w:r>
        <w:rPr>
          <w:bCs/>
        </w:rPr>
        <w:t>odnikatelského</w:t>
      </w:r>
      <w:r w:rsidRPr="00B643BD">
        <w:rPr>
          <w:bCs/>
        </w:rPr>
        <w:t xml:space="preserve"> záměru vydáno </w:t>
      </w:r>
      <w:r>
        <w:rPr>
          <w:bCs/>
        </w:rPr>
        <w:t xml:space="preserve">  IČ maximálně před 3 roky.</w:t>
      </w:r>
    </w:p>
    <w:p w14:paraId="626E8309" w14:textId="77777777" w:rsidR="007F2839" w:rsidRPr="007F2839" w:rsidRDefault="007F2839" w:rsidP="007F2839">
      <w:pPr>
        <w:pStyle w:val="Zkladntext"/>
        <w:rPr>
          <w:bCs/>
          <w:sz w:val="20"/>
        </w:rPr>
      </w:pPr>
    </w:p>
    <w:p w14:paraId="44A5E1C9" w14:textId="2C1AAF42" w:rsidR="007F2839" w:rsidRDefault="007F2839" w:rsidP="007F2839">
      <w:pPr>
        <w:pStyle w:val="Zkladntext"/>
        <w:numPr>
          <w:ilvl w:val="1"/>
          <w:numId w:val="8"/>
        </w:numPr>
        <w:rPr>
          <w:bCs/>
        </w:rPr>
      </w:pPr>
      <w:r w:rsidRPr="007F2839">
        <w:rPr>
          <w:bCs/>
        </w:rPr>
        <w:t>Další informace, doplnění a komentáře</w:t>
      </w:r>
    </w:p>
    <w:p w14:paraId="27CADA05" w14:textId="77777777" w:rsidR="007F2839" w:rsidRDefault="007F2839" w:rsidP="007F2839">
      <w:pPr>
        <w:pStyle w:val="Zkladntext"/>
        <w:rPr>
          <w:bCs/>
        </w:rPr>
      </w:pPr>
    </w:p>
    <w:p w14:paraId="2EFE2502" w14:textId="77777777" w:rsidR="007F2839" w:rsidRDefault="007F2839" w:rsidP="007F2839">
      <w:pPr>
        <w:pStyle w:val="Zkladntext"/>
        <w:rPr>
          <w:bCs/>
        </w:rPr>
      </w:pPr>
    </w:p>
    <w:p w14:paraId="0158AAA8" w14:textId="77777777" w:rsidR="007F2839" w:rsidRDefault="007F2839" w:rsidP="007F2839">
      <w:pPr>
        <w:pStyle w:val="Zkladntext"/>
        <w:rPr>
          <w:bCs/>
        </w:rPr>
      </w:pPr>
    </w:p>
    <w:p w14:paraId="7310F213" w14:textId="77777777" w:rsidR="007F2839" w:rsidRDefault="007F2839" w:rsidP="007F2839">
      <w:pPr>
        <w:pStyle w:val="Zkladntext"/>
        <w:rPr>
          <w:bCs/>
        </w:rPr>
      </w:pPr>
    </w:p>
    <w:p w14:paraId="57A62C14" w14:textId="77777777" w:rsidR="007F2839" w:rsidRPr="007F2839" w:rsidRDefault="007F2839" w:rsidP="007F2839">
      <w:pPr>
        <w:pStyle w:val="Zkladntext"/>
        <w:rPr>
          <w:bCs/>
        </w:rPr>
      </w:pPr>
    </w:p>
    <w:p w14:paraId="64FF92FE" w14:textId="77777777" w:rsidR="002C738C" w:rsidRDefault="002C738C" w:rsidP="00DD1DCD">
      <w:pPr>
        <w:jc w:val="center"/>
      </w:pPr>
    </w:p>
    <w:p w14:paraId="309E208C" w14:textId="77777777" w:rsidR="007F2839" w:rsidRDefault="007F2839" w:rsidP="007F2839">
      <w:pPr>
        <w:spacing w:before="48"/>
        <w:ind w:left="113" w:right="80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1 </w:t>
      </w:r>
      <w:r>
        <w:rPr>
          <w:rFonts w:ascii="Times New Roman" w:hAnsi="Times New Roman"/>
          <w:sz w:val="20"/>
        </w:rPr>
        <w:t>DHM – dlouhodobý hmotný majetek, DNM – dlouhodobý nehmotný majetek, SLU – služby a neinvestiční náklady, NN – nepřímé náklady</w:t>
      </w:r>
    </w:p>
    <w:p w14:paraId="3D53688F" w14:textId="77777777" w:rsidR="007F2839" w:rsidRDefault="007F2839" w:rsidP="007F2839">
      <w:pPr>
        <w:spacing w:line="229" w:lineRule="exact"/>
        <w:ind w:left="113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2 </w:t>
      </w:r>
      <w:r>
        <w:rPr>
          <w:rFonts w:ascii="Times New Roman" w:hAnsi="Times New Roman"/>
          <w:sz w:val="20"/>
        </w:rPr>
        <w:t>Dle nejnižší cenové nabídky</w:t>
      </w:r>
    </w:p>
    <w:p w14:paraId="1A790AC0" w14:textId="466D6345" w:rsidR="007F2839" w:rsidRPr="001C1DED" w:rsidRDefault="007F2839" w:rsidP="001C1DED">
      <w:pPr>
        <w:ind w:left="113" w:right="453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3 </w:t>
      </w:r>
      <w:r>
        <w:rPr>
          <w:rFonts w:ascii="Times New Roman" w:hAnsi="Times New Roman"/>
          <w:sz w:val="20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  <w:sectPr w:rsidR="007F2839" w:rsidRPr="001C1DED" w:rsidSect="00D17ECB">
      <w:headerReference w:type="default" r:id="rId7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2A57" w14:textId="77777777" w:rsidR="00EB3AA9" w:rsidRDefault="00EB3AA9" w:rsidP="00DD1DCD">
      <w:pPr>
        <w:spacing w:after="0" w:line="240" w:lineRule="auto"/>
      </w:pPr>
      <w:r>
        <w:separator/>
      </w:r>
    </w:p>
  </w:endnote>
  <w:endnote w:type="continuationSeparator" w:id="0">
    <w:p w14:paraId="0CEC711C" w14:textId="77777777" w:rsidR="00EB3AA9" w:rsidRDefault="00EB3AA9" w:rsidP="00DD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961E" w14:textId="77777777" w:rsidR="00EB3AA9" w:rsidRDefault="00EB3AA9" w:rsidP="00DD1DCD">
      <w:pPr>
        <w:spacing w:after="0" w:line="240" w:lineRule="auto"/>
      </w:pPr>
      <w:r>
        <w:separator/>
      </w:r>
    </w:p>
  </w:footnote>
  <w:footnote w:type="continuationSeparator" w:id="0">
    <w:p w14:paraId="3C62A951" w14:textId="77777777" w:rsidR="00EB3AA9" w:rsidRDefault="00EB3AA9" w:rsidP="00DD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759D" w14:textId="1913D2E5" w:rsidR="00DD1DCD" w:rsidRDefault="006C47AC" w:rsidP="00D17ECB">
    <w:pPr>
      <w:pStyle w:val="Zhlav"/>
      <w:rPr>
        <w:noProof/>
      </w:rPr>
    </w:pPr>
    <w:r>
      <w:rPr>
        <w:noProof/>
      </w:rPr>
      <w:t xml:space="preserve">     </w:t>
    </w:r>
  </w:p>
  <w:p w14:paraId="5BB9D23E" w14:textId="77777777" w:rsidR="00A91F34" w:rsidRDefault="00A91F34" w:rsidP="006C47AC">
    <w:pPr>
      <w:pStyle w:val="Zhlav"/>
      <w:rPr>
        <w:noProof/>
      </w:rPr>
    </w:pPr>
  </w:p>
  <w:p w14:paraId="1F340E89" w14:textId="77777777" w:rsidR="00A91F34" w:rsidRDefault="00A91F34" w:rsidP="006C47AC">
    <w:pPr>
      <w:pStyle w:val="Zhlav"/>
      <w:rPr>
        <w:noProof/>
      </w:rPr>
    </w:pPr>
  </w:p>
  <w:p w14:paraId="02355863" w14:textId="6F0FAA51" w:rsidR="00A91F34" w:rsidRDefault="00A91F34" w:rsidP="006C47AC">
    <w:pPr>
      <w:pStyle w:val="Zhlav"/>
      <w:rPr>
        <w:noProof/>
      </w:rPr>
    </w:pPr>
  </w:p>
  <w:p w14:paraId="4E01583C" w14:textId="39ADF0FF" w:rsidR="00A91F34" w:rsidRDefault="00A91F34" w:rsidP="006C47AC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F923C4D" wp14:editId="1E80F29A">
          <wp:simplePos x="0" y="0"/>
          <wp:positionH relativeFrom="column">
            <wp:posOffset>5363210</wp:posOffset>
          </wp:positionH>
          <wp:positionV relativeFrom="paragraph">
            <wp:posOffset>197485</wp:posOffset>
          </wp:positionV>
          <wp:extent cx="306705" cy="620395"/>
          <wp:effectExtent l="0" t="0" r="0" b="8255"/>
          <wp:wrapSquare wrapText="bothSides"/>
          <wp:docPr id="1543766517" name="Obrázek 1543766517" descr="Obsah obrázku text, Písmo, snímek obrazovky, čís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468117" name="Obrázek 882468117" descr="Obsah obrázku text, Písmo, snímek obrazovky, čísl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4E61805" wp14:editId="2090E282">
          <wp:simplePos x="0" y="0"/>
          <wp:positionH relativeFrom="column">
            <wp:posOffset>3306445</wp:posOffset>
          </wp:positionH>
          <wp:positionV relativeFrom="paragraph">
            <wp:posOffset>37465</wp:posOffset>
          </wp:positionV>
          <wp:extent cx="1618615" cy="942340"/>
          <wp:effectExtent l="0" t="0" r="635" b="0"/>
          <wp:wrapSquare wrapText="bothSides"/>
          <wp:docPr id="2073264385" name="Obrázek 1" descr="Obsah obrázku Grafika, log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264385" name="Obrázek 1" descr="Obsah obrázku Grafika, logo,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3C40AD" wp14:editId="3B61755B">
          <wp:simplePos x="0" y="0"/>
          <wp:positionH relativeFrom="column">
            <wp:posOffset>-76835</wp:posOffset>
          </wp:positionH>
          <wp:positionV relativeFrom="paragraph">
            <wp:posOffset>170815</wp:posOffset>
          </wp:positionV>
          <wp:extent cx="3121025" cy="721360"/>
          <wp:effectExtent l="0" t="0" r="0" b="2540"/>
          <wp:wrapSquare wrapText="bothSides"/>
          <wp:docPr id="1674633024" name="Obrázek 2" descr="Obsah obrázku snímek obrazovky, Písmo, Elektricky modrá, Výrazná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633024" name="Obrázek 2" descr="Obsah obrázku snímek obrazovky, Písmo, Elektricky modrá, Výrazná modrá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025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t xml:space="preserve">  </w:t>
    </w:r>
  </w:p>
  <w:p w14:paraId="2A0FDB58" w14:textId="2C2C4709" w:rsidR="006C47AC" w:rsidRDefault="00A91F34" w:rsidP="006C47AC">
    <w:pPr>
      <w:pStyle w:val="Zhlav"/>
    </w:pPr>
    <w:r>
      <w:rPr>
        <w:noProof/>
      </w:rPr>
      <w:t xml:space="preserve">       </w:t>
    </w:r>
    <w:r w:rsidR="006C47AC" w:rsidRPr="006C47AC">
      <w:rPr>
        <w:noProof/>
      </w:rPr>
      <w:t xml:space="preserve">        </w:t>
    </w:r>
    <w:r w:rsidR="006C47AC">
      <w:rPr>
        <w:noProof/>
      </w:rPr>
      <w:t xml:space="preserve">      </w:t>
    </w:r>
  </w:p>
  <w:p w14:paraId="375E78ED" w14:textId="3D5E924A" w:rsidR="006C47AC" w:rsidRDefault="006C47AC" w:rsidP="00D17ECB">
    <w:pPr>
      <w:pStyle w:val="Zhlav"/>
      <w:rPr>
        <w:noProof/>
      </w:rPr>
    </w:pPr>
  </w:p>
  <w:p w14:paraId="0864E253" w14:textId="77777777" w:rsidR="006C47AC" w:rsidRDefault="006C47AC" w:rsidP="00D17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DF0"/>
    <w:multiLevelType w:val="hybridMultilevel"/>
    <w:tmpl w:val="BF84C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B5037"/>
    <w:multiLevelType w:val="hybridMultilevel"/>
    <w:tmpl w:val="3F40E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1192A"/>
    <w:multiLevelType w:val="hybridMultilevel"/>
    <w:tmpl w:val="B7CA6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04A4C"/>
    <w:multiLevelType w:val="hybridMultilevel"/>
    <w:tmpl w:val="AA946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620D"/>
    <w:multiLevelType w:val="multilevel"/>
    <w:tmpl w:val="959E39D4"/>
    <w:lvl w:ilvl="0">
      <w:start w:val="1"/>
      <w:numFmt w:val="decimal"/>
      <w:lvlText w:val="%1"/>
      <w:lvlJc w:val="left"/>
      <w:pPr>
        <w:ind w:left="833" w:hanging="72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5" w15:restartNumberingAfterBreak="0">
    <w:nsid w:val="57B91750"/>
    <w:multiLevelType w:val="hybridMultilevel"/>
    <w:tmpl w:val="1EF64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10361"/>
    <w:multiLevelType w:val="hybridMultilevel"/>
    <w:tmpl w:val="A494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D0569"/>
    <w:multiLevelType w:val="hybridMultilevel"/>
    <w:tmpl w:val="297603DA"/>
    <w:lvl w:ilvl="0" w:tplc="B8926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94342">
    <w:abstractNumId w:val="3"/>
  </w:num>
  <w:num w:numId="2" w16cid:durableId="1001542266">
    <w:abstractNumId w:val="2"/>
  </w:num>
  <w:num w:numId="3" w16cid:durableId="211502353">
    <w:abstractNumId w:val="7"/>
  </w:num>
  <w:num w:numId="4" w16cid:durableId="85612806">
    <w:abstractNumId w:val="0"/>
  </w:num>
  <w:num w:numId="5" w16cid:durableId="78453853">
    <w:abstractNumId w:val="1"/>
  </w:num>
  <w:num w:numId="6" w16cid:durableId="827945112">
    <w:abstractNumId w:val="5"/>
  </w:num>
  <w:num w:numId="7" w16cid:durableId="206839535">
    <w:abstractNumId w:val="6"/>
  </w:num>
  <w:num w:numId="8" w16cid:durableId="2017076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D"/>
    <w:rsid w:val="00010464"/>
    <w:rsid w:val="00066907"/>
    <w:rsid w:val="000A0D29"/>
    <w:rsid w:val="00106CEE"/>
    <w:rsid w:val="00167BCF"/>
    <w:rsid w:val="001920F5"/>
    <w:rsid w:val="001C1DED"/>
    <w:rsid w:val="001E71D7"/>
    <w:rsid w:val="001F30AF"/>
    <w:rsid w:val="001F7966"/>
    <w:rsid w:val="00204FA9"/>
    <w:rsid w:val="002121F1"/>
    <w:rsid w:val="00217A97"/>
    <w:rsid w:val="00230721"/>
    <w:rsid w:val="00245128"/>
    <w:rsid w:val="00254E61"/>
    <w:rsid w:val="00256C8D"/>
    <w:rsid w:val="00274CF9"/>
    <w:rsid w:val="00294F5E"/>
    <w:rsid w:val="002C28CD"/>
    <w:rsid w:val="002C738C"/>
    <w:rsid w:val="002F2F11"/>
    <w:rsid w:val="003038A0"/>
    <w:rsid w:val="0030474D"/>
    <w:rsid w:val="0030754E"/>
    <w:rsid w:val="003323C4"/>
    <w:rsid w:val="00335589"/>
    <w:rsid w:val="003442C4"/>
    <w:rsid w:val="0039078D"/>
    <w:rsid w:val="003A3C5A"/>
    <w:rsid w:val="00414CB6"/>
    <w:rsid w:val="00432796"/>
    <w:rsid w:val="00435536"/>
    <w:rsid w:val="00435949"/>
    <w:rsid w:val="00437AD0"/>
    <w:rsid w:val="00453331"/>
    <w:rsid w:val="00460848"/>
    <w:rsid w:val="0047378C"/>
    <w:rsid w:val="004A1938"/>
    <w:rsid w:val="004A6388"/>
    <w:rsid w:val="00583738"/>
    <w:rsid w:val="00586367"/>
    <w:rsid w:val="005A5367"/>
    <w:rsid w:val="005B4566"/>
    <w:rsid w:val="005C26F4"/>
    <w:rsid w:val="005C46C5"/>
    <w:rsid w:val="005D6E72"/>
    <w:rsid w:val="006469EC"/>
    <w:rsid w:val="0066523B"/>
    <w:rsid w:val="00680610"/>
    <w:rsid w:val="006C47AC"/>
    <w:rsid w:val="006D4A86"/>
    <w:rsid w:val="006E673A"/>
    <w:rsid w:val="006F15AC"/>
    <w:rsid w:val="006F1C0E"/>
    <w:rsid w:val="006F37FA"/>
    <w:rsid w:val="006F455A"/>
    <w:rsid w:val="006F7EF8"/>
    <w:rsid w:val="00755F8A"/>
    <w:rsid w:val="0075694E"/>
    <w:rsid w:val="0079645E"/>
    <w:rsid w:val="007F2839"/>
    <w:rsid w:val="00803065"/>
    <w:rsid w:val="008232A6"/>
    <w:rsid w:val="0082681A"/>
    <w:rsid w:val="008A4247"/>
    <w:rsid w:val="00941326"/>
    <w:rsid w:val="009B69CC"/>
    <w:rsid w:val="009B73EB"/>
    <w:rsid w:val="00A25876"/>
    <w:rsid w:val="00A532EC"/>
    <w:rsid w:val="00A6026C"/>
    <w:rsid w:val="00A6075E"/>
    <w:rsid w:val="00A6220B"/>
    <w:rsid w:val="00A72312"/>
    <w:rsid w:val="00A82332"/>
    <w:rsid w:val="00A91F34"/>
    <w:rsid w:val="00A93327"/>
    <w:rsid w:val="00AC7440"/>
    <w:rsid w:val="00AC7F87"/>
    <w:rsid w:val="00AD64B3"/>
    <w:rsid w:val="00B14D38"/>
    <w:rsid w:val="00B211A8"/>
    <w:rsid w:val="00B53908"/>
    <w:rsid w:val="00BC6493"/>
    <w:rsid w:val="00BF4F93"/>
    <w:rsid w:val="00C0393E"/>
    <w:rsid w:val="00C329B5"/>
    <w:rsid w:val="00C345CD"/>
    <w:rsid w:val="00C546D8"/>
    <w:rsid w:val="00C70ED4"/>
    <w:rsid w:val="00CC3765"/>
    <w:rsid w:val="00CD6E3C"/>
    <w:rsid w:val="00D0793F"/>
    <w:rsid w:val="00D1152B"/>
    <w:rsid w:val="00D17ECB"/>
    <w:rsid w:val="00D42F6D"/>
    <w:rsid w:val="00D55283"/>
    <w:rsid w:val="00D65AA9"/>
    <w:rsid w:val="00D67344"/>
    <w:rsid w:val="00DD1DCD"/>
    <w:rsid w:val="00DD7A23"/>
    <w:rsid w:val="00DE3169"/>
    <w:rsid w:val="00DE52B7"/>
    <w:rsid w:val="00E1255F"/>
    <w:rsid w:val="00E157B6"/>
    <w:rsid w:val="00E54957"/>
    <w:rsid w:val="00E558A9"/>
    <w:rsid w:val="00E8153C"/>
    <w:rsid w:val="00E93D2C"/>
    <w:rsid w:val="00EB3AA9"/>
    <w:rsid w:val="00EC2FDF"/>
    <w:rsid w:val="00F05AD9"/>
    <w:rsid w:val="00F114C4"/>
    <w:rsid w:val="00F250CD"/>
    <w:rsid w:val="00F90FB9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4C393"/>
  <w15:docId w15:val="{2F726812-AD22-4E93-A70D-DD5C5807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38C"/>
  </w:style>
  <w:style w:type="paragraph" w:styleId="Nadpis1">
    <w:name w:val="heading 1"/>
    <w:basedOn w:val="Normln"/>
    <w:link w:val="Nadpis1Char"/>
    <w:uiPriority w:val="1"/>
    <w:qFormat/>
    <w:rsid w:val="007F2839"/>
    <w:pPr>
      <w:widowControl w:val="0"/>
      <w:autoSpaceDE w:val="0"/>
      <w:autoSpaceDN w:val="0"/>
      <w:spacing w:before="38" w:after="0" w:line="240" w:lineRule="auto"/>
      <w:ind w:left="821" w:hanging="709"/>
      <w:outlineLvl w:val="0"/>
    </w:pPr>
    <w:rPr>
      <w:rFonts w:ascii="Calibri" w:eastAsia="Calibri" w:hAnsi="Calibri" w:cs="Calibri"/>
      <w:b/>
      <w:bCs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DCD"/>
  </w:style>
  <w:style w:type="paragraph" w:styleId="Zpat">
    <w:name w:val="footer"/>
    <w:basedOn w:val="Normln"/>
    <w:link w:val="Zpat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DCD"/>
  </w:style>
  <w:style w:type="table" w:styleId="Mkatabulky">
    <w:name w:val="Table Grid"/>
    <w:basedOn w:val="Normlntabulka"/>
    <w:uiPriority w:val="39"/>
    <w:rsid w:val="0039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546D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46D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6F4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A8233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03065"/>
    <w:rPr>
      <w:color w:val="605E5C"/>
      <w:shd w:val="clear" w:color="auto" w:fill="E1DFDD"/>
    </w:rPr>
  </w:style>
  <w:style w:type="paragraph" w:customStyle="1" w:styleId="Default">
    <w:name w:val="Default"/>
    <w:rsid w:val="00803065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D6E3C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007F2839"/>
    <w:rPr>
      <w:rFonts w:ascii="Calibri" w:eastAsia="Calibri" w:hAnsi="Calibri" w:cs="Calibri"/>
      <w:b/>
      <w:bCs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7F28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7F28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F2839"/>
    <w:rPr>
      <w:rFonts w:ascii="Calibri" w:eastAsia="Calibri" w:hAnsi="Calibri" w:cs="Calibri"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7F28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7F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Laube</dc:creator>
  <cp:lastModifiedBy>Iva Cucová</cp:lastModifiedBy>
  <cp:revision>6</cp:revision>
  <dcterms:created xsi:type="dcterms:W3CDTF">2023-10-07T17:23:00Z</dcterms:created>
  <dcterms:modified xsi:type="dcterms:W3CDTF">2023-10-08T07:37:00Z</dcterms:modified>
</cp:coreProperties>
</file>